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3F" w:rsidRPr="00D71127" w:rsidRDefault="00AE293F" w:rsidP="00AE293F">
      <w:pPr>
        <w:spacing w:line="360" w:lineRule="auto"/>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表3</w:t>
      </w:r>
    </w:p>
    <w:p w:rsidR="00AE293F" w:rsidRPr="00D71127" w:rsidRDefault="00AE293F" w:rsidP="00AE293F">
      <w:pPr>
        <w:spacing w:line="360" w:lineRule="auto"/>
        <w:jc w:val="center"/>
        <w:rPr>
          <w:rFonts w:ascii="SimSun" w:eastAsia="SimSun" w:hAnsi="SimSun"/>
          <w:color w:val="auto"/>
          <w:sz w:val="32"/>
          <w:szCs w:val="32"/>
          <w:lang w:eastAsia="zh-CN"/>
        </w:rPr>
      </w:pPr>
    </w:p>
    <w:p w:rsidR="00AE293F" w:rsidRPr="00D71127" w:rsidRDefault="00AE293F" w:rsidP="00AE293F">
      <w:pPr>
        <w:spacing w:line="360" w:lineRule="auto"/>
        <w:jc w:val="center"/>
        <w:rPr>
          <w:rFonts w:ascii="SimSun" w:eastAsia="SimSun" w:hAnsi="SimSun"/>
          <w:color w:val="auto"/>
          <w:sz w:val="36"/>
          <w:szCs w:val="36"/>
          <w:lang w:eastAsia="zh-CN"/>
        </w:rPr>
      </w:pPr>
      <w:r w:rsidRPr="00D71127">
        <w:rPr>
          <w:rFonts w:ascii="SimSun" w:eastAsia="SimSun" w:hAnsi="SimSun" w:hint="eastAsia"/>
          <w:color w:val="auto"/>
          <w:sz w:val="36"/>
          <w:szCs w:val="36"/>
          <w:lang w:eastAsia="zh-CN"/>
        </w:rPr>
        <w:t>电信领域新增开放措施（正面清单）</w:t>
      </w:r>
      <w:r w:rsidR="00CB5FC1" w:rsidRPr="00CB5FC1">
        <w:rPr>
          <w:rStyle w:val="aff"/>
          <w:rFonts w:eastAsia="SimSun"/>
          <w:color w:val="auto"/>
          <w:sz w:val="36"/>
          <w:szCs w:val="36"/>
          <w:lang w:eastAsia="zh-CN"/>
        </w:rPr>
        <w:footnoteReference w:customMarkFollows="1" w:id="1"/>
        <w:sym w:font="Wingdings 2" w:char="F06E"/>
      </w:r>
    </w:p>
    <w:p w:rsidR="00AE293F" w:rsidRPr="00D71127" w:rsidRDefault="00AE293F" w:rsidP="00AE293F">
      <w:pPr>
        <w:spacing w:line="360" w:lineRule="auto"/>
        <w:rPr>
          <w:rFonts w:ascii="SimSun" w:eastAsia="SimSun" w:hAnsi="SimSun"/>
          <w:color w:val="auto"/>
          <w:sz w:val="32"/>
          <w:szCs w:val="32"/>
          <w:lang w:eastAsia="zh-CN"/>
        </w:rPr>
      </w:pPr>
      <w:r w:rsidRPr="00D71127">
        <w:rPr>
          <w:rFonts w:ascii="SimSun" w:eastAsia="SimSun" w:hAnsi="SimSun"/>
          <w:color w:val="auto"/>
          <w:sz w:val="32"/>
          <w:szCs w:val="32"/>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817"/>
      </w:tblGrid>
      <w:tr w:rsidR="00AE293F" w:rsidRPr="00D71127">
        <w:trPr>
          <w:cantSplit/>
          <w:jc w:val="center"/>
        </w:trPr>
        <w:tc>
          <w:tcPr>
            <w:tcW w:w="1548" w:type="dxa"/>
            <w:vMerge w:val="restart"/>
            <w:vAlign w:val="center"/>
          </w:tcPr>
          <w:p w:rsidR="00AE293F" w:rsidRPr="00D71127" w:rsidRDefault="00AE293F" w:rsidP="0080246C">
            <w:pPr>
              <w:spacing w:line="360" w:lineRule="auto"/>
              <w:jc w:val="center"/>
              <w:rPr>
                <w:rFonts w:ascii="SimSun" w:eastAsia="SimSun" w:hAnsi="SimSun"/>
                <w:color w:val="auto"/>
                <w:sz w:val="32"/>
                <w:szCs w:val="32"/>
              </w:rPr>
            </w:pPr>
            <w:r w:rsidRPr="00D71127">
              <w:rPr>
                <w:rFonts w:ascii="SimSun" w:eastAsia="SimSun" w:hAnsi="SimSun" w:hint="eastAsia"/>
                <w:color w:val="auto"/>
                <w:sz w:val="32"/>
                <w:szCs w:val="32"/>
              </w:rPr>
              <w:t>部门或</w:t>
            </w:r>
          </w:p>
          <w:p w:rsidR="00AE293F" w:rsidRPr="00D71127" w:rsidRDefault="00AE293F" w:rsidP="0080246C">
            <w:pPr>
              <w:spacing w:line="360" w:lineRule="auto"/>
              <w:jc w:val="center"/>
              <w:rPr>
                <w:rFonts w:ascii="SimSun" w:eastAsia="SimSun" w:hAnsi="SimSun"/>
                <w:color w:val="auto"/>
                <w:sz w:val="32"/>
                <w:szCs w:val="32"/>
              </w:rPr>
            </w:pPr>
            <w:r w:rsidRPr="00D71127">
              <w:rPr>
                <w:rFonts w:ascii="SimSun" w:eastAsia="SimSun" w:hAnsi="SimSun" w:hint="eastAsia"/>
                <w:color w:val="auto"/>
                <w:sz w:val="32"/>
                <w:szCs w:val="32"/>
              </w:rPr>
              <w:t>分部门</w:t>
            </w:r>
          </w:p>
        </w:tc>
        <w:tc>
          <w:tcPr>
            <w:tcW w:w="7817" w:type="dxa"/>
          </w:tcPr>
          <w:p w:rsidR="00AE293F" w:rsidRPr="00D71127" w:rsidRDefault="00AE293F" w:rsidP="0080246C">
            <w:pPr>
              <w:spacing w:line="360" w:lineRule="auto"/>
              <w:rPr>
                <w:rFonts w:ascii="SimSun" w:eastAsia="SimSun" w:hAnsi="SimSun"/>
                <w:color w:val="auto"/>
                <w:sz w:val="32"/>
                <w:szCs w:val="32"/>
              </w:rPr>
            </w:pPr>
            <w:r w:rsidRPr="00D71127">
              <w:rPr>
                <w:rFonts w:ascii="SimSun" w:eastAsia="SimSun" w:hAnsi="SimSun" w:hint="eastAsia"/>
                <w:color w:val="auto"/>
                <w:sz w:val="32"/>
                <w:szCs w:val="32"/>
                <w:lang w:eastAsia="zh-CN"/>
              </w:rPr>
              <w:t>2</w:t>
            </w:r>
            <w:r w:rsidRPr="00D71127">
              <w:rPr>
                <w:rFonts w:ascii="SimSun" w:eastAsia="SimSun" w:hAnsi="SimSun"/>
                <w:color w:val="auto"/>
                <w:sz w:val="32"/>
                <w:szCs w:val="32"/>
              </w:rPr>
              <w:t>.</w:t>
            </w:r>
            <w:r w:rsidRPr="00D71127">
              <w:rPr>
                <w:rFonts w:ascii="SimSun" w:eastAsia="SimSun" w:hAnsi="SimSun" w:hint="eastAsia"/>
                <w:color w:val="auto"/>
                <w:sz w:val="32"/>
                <w:szCs w:val="32"/>
              </w:rPr>
              <w:t xml:space="preserve"> </w:t>
            </w:r>
            <w:r w:rsidRPr="00D71127">
              <w:rPr>
                <w:rFonts w:ascii="SimSun" w:eastAsia="SimSun" w:hAnsi="SimSun" w:hint="eastAsia"/>
                <w:color w:val="auto"/>
                <w:sz w:val="32"/>
                <w:szCs w:val="32"/>
                <w:lang w:eastAsia="zh-CN"/>
              </w:rPr>
              <w:t>通讯</w:t>
            </w:r>
            <w:r w:rsidRPr="00D71127">
              <w:rPr>
                <w:rFonts w:ascii="SimSun" w:eastAsia="SimSun" w:hAnsi="SimSun" w:hint="eastAsia"/>
                <w:color w:val="auto"/>
                <w:sz w:val="32"/>
                <w:szCs w:val="32"/>
              </w:rPr>
              <w:t>服务</w:t>
            </w:r>
          </w:p>
        </w:tc>
      </w:tr>
      <w:tr w:rsidR="00AE293F" w:rsidRPr="00D71127">
        <w:trPr>
          <w:cantSplit/>
          <w:trHeight w:val="270"/>
          <w:jc w:val="center"/>
        </w:trPr>
        <w:tc>
          <w:tcPr>
            <w:tcW w:w="1548" w:type="dxa"/>
            <w:vMerge/>
          </w:tcPr>
          <w:p w:rsidR="00AE293F" w:rsidRPr="00D71127" w:rsidRDefault="00AE293F" w:rsidP="0080246C">
            <w:pPr>
              <w:snapToGrid w:val="0"/>
              <w:spacing w:line="480" w:lineRule="exact"/>
              <w:rPr>
                <w:rFonts w:ascii="SimSun" w:eastAsia="SimSun" w:hAnsi="SimSun"/>
                <w:color w:val="auto"/>
                <w:sz w:val="32"/>
                <w:szCs w:val="32"/>
              </w:rPr>
            </w:pPr>
          </w:p>
        </w:tc>
        <w:tc>
          <w:tcPr>
            <w:tcW w:w="7817" w:type="dxa"/>
          </w:tcPr>
          <w:p w:rsidR="00AE293F" w:rsidRPr="00D71127" w:rsidRDefault="00AE293F" w:rsidP="0080246C">
            <w:pPr>
              <w:spacing w:line="360" w:lineRule="auto"/>
              <w:ind w:firstLineChars="100" w:firstLine="32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C．电信服务</w:t>
            </w:r>
          </w:p>
        </w:tc>
      </w:tr>
      <w:tr w:rsidR="00AE293F" w:rsidRPr="00D71127">
        <w:trPr>
          <w:cantSplit/>
          <w:trHeight w:val="611"/>
          <w:jc w:val="center"/>
        </w:trPr>
        <w:tc>
          <w:tcPr>
            <w:tcW w:w="1548" w:type="dxa"/>
            <w:vMerge/>
          </w:tcPr>
          <w:p w:rsidR="00AE293F" w:rsidRPr="00D71127" w:rsidRDefault="00AE293F" w:rsidP="0080246C">
            <w:pPr>
              <w:snapToGrid w:val="0"/>
              <w:spacing w:line="480" w:lineRule="exact"/>
              <w:rPr>
                <w:rFonts w:ascii="SimSun" w:eastAsia="SimSun" w:hAnsi="SimSun"/>
                <w:color w:val="auto"/>
                <w:sz w:val="32"/>
                <w:szCs w:val="32"/>
                <w:lang w:eastAsia="zh-CN"/>
              </w:rPr>
            </w:pPr>
          </w:p>
        </w:tc>
        <w:tc>
          <w:tcPr>
            <w:tcW w:w="7817" w:type="dxa"/>
          </w:tcPr>
          <w:p w:rsidR="00C83E1D" w:rsidRPr="00D71127" w:rsidRDefault="00C83E1D" w:rsidP="00505DCF">
            <w:pPr>
              <w:spacing w:line="500" w:lineRule="exact"/>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a.语音电话服务</w:t>
            </w:r>
          </w:p>
          <w:p w:rsidR="00C83E1D" w:rsidRPr="00D71127" w:rsidRDefault="00C83E1D" w:rsidP="00505DCF">
            <w:pPr>
              <w:spacing w:line="500" w:lineRule="exact"/>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b.集束切换(分组交换)数据传输服务</w:t>
            </w:r>
          </w:p>
          <w:p w:rsidR="00C83E1D" w:rsidRPr="00D71127" w:rsidRDefault="00C83E1D" w:rsidP="00505DCF">
            <w:pPr>
              <w:spacing w:line="500" w:lineRule="exact"/>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c.线路切换(电路交换)数据传输服务</w:t>
            </w:r>
          </w:p>
          <w:p w:rsidR="00C83E1D" w:rsidRPr="00D71127" w:rsidRDefault="00C83E1D" w:rsidP="00505DCF">
            <w:pPr>
              <w:spacing w:line="500" w:lineRule="exact"/>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d.电传服务</w:t>
            </w:r>
          </w:p>
          <w:p w:rsidR="00C83E1D" w:rsidRPr="00D71127" w:rsidRDefault="00C83E1D" w:rsidP="00505DCF">
            <w:pPr>
              <w:spacing w:line="500" w:lineRule="exact"/>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e.电报服务</w:t>
            </w:r>
          </w:p>
          <w:p w:rsidR="00C83E1D" w:rsidRPr="00D71127" w:rsidRDefault="00C83E1D" w:rsidP="00505DCF">
            <w:pPr>
              <w:spacing w:line="500" w:lineRule="exact"/>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f.传真服务</w:t>
            </w:r>
          </w:p>
          <w:p w:rsidR="00C83E1D" w:rsidRPr="00D71127" w:rsidRDefault="00C83E1D" w:rsidP="00505DCF">
            <w:pPr>
              <w:spacing w:line="500" w:lineRule="exact"/>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g.专线电路租赁服务</w:t>
            </w:r>
          </w:p>
          <w:p w:rsidR="00C83E1D" w:rsidRPr="00D71127" w:rsidRDefault="00C83E1D" w:rsidP="00505DCF">
            <w:pPr>
              <w:spacing w:line="500" w:lineRule="exact"/>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h.电子邮件服务</w:t>
            </w:r>
          </w:p>
          <w:p w:rsidR="00C83E1D" w:rsidRPr="00D71127" w:rsidRDefault="00C83E1D" w:rsidP="00505DCF">
            <w:pPr>
              <w:spacing w:line="500" w:lineRule="exact"/>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i.语音邮件服务</w:t>
            </w:r>
          </w:p>
          <w:p w:rsidR="00C83E1D" w:rsidRPr="00D71127" w:rsidRDefault="00C83E1D" w:rsidP="00505DCF">
            <w:pPr>
              <w:spacing w:line="500" w:lineRule="exact"/>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j.在线信息和数据调用服务</w:t>
            </w:r>
          </w:p>
          <w:p w:rsidR="00C83E1D" w:rsidRPr="00D71127" w:rsidRDefault="00C83E1D" w:rsidP="00505DCF">
            <w:pPr>
              <w:spacing w:line="500" w:lineRule="exact"/>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k.电子数据交换服务</w:t>
            </w:r>
          </w:p>
          <w:p w:rsidR="00C83E1D" w:rsidRPr="00D71127" w:rsidRDefault="00C83E1D" w:rsidP="00505DCF">
            <w:pPr>
              <w:spacing w:line="500" w:lineRule="exact"/>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l.增值传真服务，包括储存和发送、储存和调用</w:t>
            </w:r>
          </w:p>
          <w:p w:rsidR="00C83E1D" w:rsidRPr="00D71127" w:rsidRDefault="00C83E1D" w:rsidP="00505DCF">
            <w:pPr>
              <w:spacing w:line="500" w:lineRule="exact"/>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m.编码和规程转换服务</w:t>
            </w:r>
          </w:p>
          <w:p w:rsidR="00C83E1D" w:rsidRPr="00D71127" w:rsidRDefault="00C83E1D" w:rsidP="00505DCF">
            <w:pPr>
              <w:spacing w:line="500" w:lineRule="exact"/>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n.在线信息和/或数据处理(包括传输处理)</w:t>
            </w:r>
          </w:p>
          <w:p w:rsidR="00AE293F" w:rsidRPr="00D71127" w:rsidRDefault="00C83E1D" w:rsidP="00505DCF">
            <w:pPr>
              <w:spacing w:line="500" w:lineRule="exact"/>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o.其他（寻呼、远程电信会议、移动远洋通信及空对地通信等）</w:t>
            </w:r>
          </w:p>
        </w:tc>
      </w:tr>
      <w:tr w:rsidR="00AE293F" w:rsidRPr="00D71127">
        <w:trPr>
          <w:trHeight w:val="1260"/>
          <w:jc w:val="center"/>
        </w:trPr>
        <w:tc>
          <w:tcPr>
            <w:tcW w:w="1548" w:type="dxa"/>
          </w:tcPr>
          <w:p w:rsidR="00AE293F" w:rsidRPr="00D71127" w:rsidRDefault="00AE293F" w:rsidP="0080246C">
            <w:pPr>
              <w:spacing w:line="360" w:lineRule="auto"/>
              <w:jc w:val="center"/>
              <w:rPr>
                <w:rFonts w:ascii="SimSun" w:eastAsia="SimSun" w:hAnsi="SimSun"/>
                <w:color w:val="auto"/>
                <w:sz w:val="32"/>
                <w:szCs w:val="32"/>
              </w:rPr>
            </w:pPr>
            <w:r w:rsidRPr="00D71127">
              <w:rPr>
                <w:rFonts w:ascii="SimSun" w:eastAsia="SimSun" w:hAnsi="SimSun" w:hint="eastAsia"/>
                <w:color w:val="auto"/>
                <w:sz w:val="32"/>
                <w:szCs w:val="32"/>
              </w:rPr>
              <w:lastRenderedPageBreak/>
              <w:t>具体承诺</w:t>
            </w:r>
          </w:p>
          <w:p w:rsidR="00AE293F" w:rsidRPr="00D71127" w:rsidRDefault="00AE293F" w:rsidP="0080246C">
            <w:pPr>
              <w:snapToGrid w:val="0"/>
              <w:spacing w:line="480" w:lineRule="exact"/>
              <w:rPr>
                <w:rFonts w:ascii="SimSun" w:eastAsia="SimSun" w:hAnsi="SimSun"/>
                <w:color w:val="auto"/>
                <w:sz w:val="32"/>
                <w:szCs w:val="32"/>
              </w:rPr>
            </w:pPr>
          </w:p>
        </w:tc>
        <w:tc>
          <w:tcPr>
            <w:tcW w:w="7817" w:type="dxa"/>
          </w:tcPr>
          <w:p w:rsidR="00AE293F" w:rsidRPr="00D71127" w:rsidRDefault="00AE293F" w:rsidP="0080246C">
            <w:pPr>
              <w:spacing w:line="360" w:lineRule="auto"/>
              <w:ind w:firstLineChars="200" w:firstLine="640"/>
              <w:rPr>
                <w:rFonts w:ascii="SimSun" w:eastAsia="SimSun" w:hAnsi="SimSun"/>
                <w:color w:val="auto"/>
                <w:sz w:val="32"/>
                <w:szCs w:val="32"/>
                <w:u w:val="single"/>
                <w:lang w:eastAsia="zh-CN"/>
              </w:rPr>
            </w:pPr>
            <w:r w:rsidRPr="00D71127">
              <w:rPr>
                <w:rFonts w:ascii="SimSun" w:eastAsia="SimSun" w:hAnsi="SimSun" w:hint="eastAsia"/>
                <w:color w:val="auto"/>
                <w:sz w:val="32"/>
                <w:szCs w:val="32"/>
                <w:u w:val="single"/>
                <w:lang w:eastAsia="zh-CN"/>
              </w:rPr>
              <w:t>商业存在</w:t>
            </w:r>
          </w:p>
          <w:p w:rsidR="00AE293F" w:rsidRPr="00D71127" w:rsidRDefault="00AE293F" w:rsidP="0080246C">
            <w:pPr>
              <w:pStyle w:val="afff8"/>
              <w:ind w:firstLine="640"/>
              <w:jc w:val="both"/>
              <w:rPr>
                <w:rFonts w:ascii="SimSun" w:hAnsi="SimSun"/>
                <w:sz w:val="32"/>
                <w:szCs w:val="32"/>
              </w:rPr>
            </w:pPr>
            <w:r w:rsidRPr="00D71127">
              <w:rPr>
                <w:rFonts w:ascii="SimSun" w:hAnsi="SimSun" w:hint="eastAsia"/>
                <w:sz w:val="32"/>
                <w:szCs w:val="32"/>
              </w:rPr>
              <w:t>1.允许</w:t>
            </w:r>
            <w:r w:rsidR="003A4E97" w:rsidRPr="00D71127">
              <w:rPr>
                <w:rFonts w:ascii="SimSun" w:hAnsi="SimSun" w:hint="eastAsia"/>
                <w:sz w:val="32"/>
                <w:szCs w:val="32"/>
              </w:rPr>
              <w:t>澳门</w:t>
            </w:r>
            <w:r w:rsidRPr="00D71127">
              <w:rPr>
                <w:rFonts w:ascii="SimSun" w:hAnsi="SimSun" w:hint="eastAsia"/>
                <w:sz w:val="32"/>
                <w:szCs w:val="32"/>
              </w:rPr>
              <w:t>服务提供者在广东省内设立合资或独资企业，提供</w:t>
            </w:r>
            <w:r w:rsidR="00494736" w:rsidRPr="00D71127">
              <w:rPr>
                <w:rFonts w:ascii="SimSun" w:hAnsi="SimSun" w:hint="eastAsia"/>
                <w:sz w:val="32"/>
                <w:szCs w:val="32"/>
              </w:rPr>
              <w:t>内地境内</w:t>
            </w:r>
            <w:r w:rsidRPr="00D71127">
              <w:rPr>
                <w:rFonts w:ascii="SimSun" w:hAnsi="SimSun" w:hint="eastAsia"/>
                <w:sz w:val="32"/>
                <w:szCs w:val="32"/>
              </w:rPr>
              <w:t>多方通信业务，对</w:t>
            </w:r>
            <w:r w:rsidR="003A4E97" w:rsidRPr="00D71127">
              <w:rPr>
                <w:rFonts w:ascii="SimSun" w:hAnsi="SimSun" w:hint="eastAsia"/>
                <w:sz w:val="32"/>
                <w:szCs w:val="32"/>
              </w:rPr>
              <w:t>澳门</w:t>
            </w:r>
            <w:r w:rsidRPr="00D71127">
              <w:rPr>
                <w:rFonts w:ascii="SimSun" w:hAnsi="SimSun" w:hint="eastAsia"/>
                <w:sz w:val="32"/>
                <w:szCs w:val="32"/>
              </w:rPr>
              <w:t>服务提供者所占股权比例不设限制。</w:t>
            </w:r>
          </w:p>
          <w:p w:rsidR="00AE293F" w:rsidRPr="00D71127" w:rsidRDefault="006B132C" w:rsidP="0080246C">
            <w:pPr>
              <w:pStyle w:val="afff8"/>
              <w:ind w:firstLine="640"/>
              <w:jc w:val="both"/>
              <w:rPr>
                <w:rFonts w:ascii="SimSun" w:hAnsi="SimSun"/>
                <w:sz w:val="32"/>
                <w:szCs w:val="32"/>
              </w:rPr>
            </w:pPr>
            <w:r w:rsidRPr="00D71127">
              <w:rPr>
                <w:rFonts w:ascii="SimSun" w:hAnsi="SimSun" w:hint="eastAsia"/>
                <w:sz w:val="32"/>
                <w:szCs w:val="32"/>
              </w:rPr>
              <w:t>2.</w:t>
            </w:r>
            <w:r w:rsidR="00AE293F" w:rsidRPr="00D71127">
              <w:rPr>
                <w:rFonts w:ascii="SimSun" w:hAnsi="SimSun" w:hint="eastAsia"/>
                <w:sz w:val="32"/>
                <w:szCs w:val="32"/>
              </w:rPr>
              <w:t>允许</w:t>
            </w:r>
            <w:r w:rsidR="003A4E97" w:rsidRPr="00D71127">
              <w:rPr>
                <w:rFonts w:ascii="SimSun" w:hAnsi="SimSun" w:hint="eastAsia"/>
                <w:sz w:val="32"/>
                <w:szCs w:val="32"/>
              </w:rPr>
              <w:t>澳门</w:t>
            </w:r>
            <w:r w:rsidR="00AE293F" w:rsidRPr="00D71127">
              <w:rPr>
                <w:rFonts w:ascii="SimSun" w:hAnsi="SimSun" w:hint="eastAsia"/>
                <w:sz w:val="32"/>
                <w:szCs w:val="32"/>
              </w:rPr>
              <w:t>服务提供者在广东省内设立合资或独资企业，提供存储转发类业务，对</w:t>
            </w:r>
            <w:r w:rsidR="003A4E97" w:rsidRPr="00D71127">
              <w:rPr>
                <w:rFonts w:ascii="SimSun" w:hAnsi="SimSun" w:hint="eastAsia"/>
                <w:sz w:val="32"/>
                <w:szCs w:val="32"/>
              </w:rPr>
              <w:t>澳门</w:t>
            </w:r>
            <w:r w:rsidR="00AE293F" w:rsidRPr="00D71127">
              <w:rPr>
                <w:rFonts w:ascii="SimSun" w:hAnsi="SimSun" w:hint="eastAsia"/>
                <w:sz w:val="32"/>
                <w:szCs w:val="32"/>
              </w:rPr>
              <w:t>服务提供者所占股权比例不设限制。</w:t>
            </w:r>
          </w:p>
          <w:p w:rsidR="00AE293F" w:rsidRPr="00D71127" w:rsidRDefault="006B132C" w:rsidP="0080246C">
            <w:pPr>
              <w:pStyle w:val="afff8"/>
              <w:ind w:firstLine="640"/>
              <w:jc w:val="both"/>
              <w:rPr>
                <w:rFonts w:ascii="SimSun" w:hAnsi="SimSun"/>
                <w:sz w:val="32"/>
                <w:szCs w:val="32"/>
              </w:rPr>
            </w:pPr>
            <w:r w:rsidRPr="00D71127">
              <w:rPr>
                <w:rFonts w:ascii="SimSun" w:hAnsi="SimSun" w:hint="eastAsia"/>
                <w:sz w:val="32"/>
                <w:szCs w:val="32"/>
              </w:rPr>
              <w:t>3.</w:t>
            </w:r>
            <w:r w:rsidR="00AE293F" w:rsidRPr="00D71127">
              <w:rPr>
                <w:rFonts w:ascii="SimSun" w:hAnsi="SimSun" w:hint="eastAsia"/>
                <w:sz w:val="32"/>
                <w:szCs w:val="32"/>
              </w:rPr>
              <w:t>允许</w:t>
            </w:r>
            <w:r w:rsidR="003A4E97" w:rsidRPr="00D71127">
              <w:rPr>
                <w:rFonts w:ascii="SimSun" w:hAnsi="SimSun" w:hint="eastAsia"/>
                <w:sz w:val="32"/>
                <w:szCs w:val="32"/>
              </w:rPr>
              <w:t>澳门</w:t>
            </w:r>
            <w:r w:rsidR="00AE293F" w:rsidRPr="00D71127">
              <w:rPr>
                <w:rFonts w:ascii="SimSun" w:hAnsi="SimSun" w:hint="eastAsia"/>
                <w:sz w:val="32"/>
                <w:szCs w:val="32"/>
              </w:rPr>
              <w:t>服务提供者在广东省内设立合资或独资企业，提供呼叫中心业务，对</w:t>
            </w:r>
            <w:r w:rsidR="003A4E97" w:rsidRPr="00D71127">
              <w:rPr>
                <w:rFonts w:ascii="SimSun" w:hAnsi="SimSun" w:hint="eastAsia"/>
                <w:sz w:val="32"/>
                <w:szCs w:val="32"/>
              </w:rPr>
              <w:t>澳门</w:t>
            </w:r>
            <w:r w:rsidR="00AE293F" w:rsidRPr="00D71127">
              <w:rPr>
                <w:rFonts w:ascii="SimSun" w:hAnsi="SimSun" w:hint="eastAsia"/>
                <w:sz w:val="32"/>
                <w:szCs w:val="32"/>
              </w:rPr>
              <w:t>服务提供者所占股权比例不设限制。</w:t>
            </w:r>
          </w:p>
          <w:p w:rsidR="00AE293F" w:rsidRPr="00D71127" w:rsidRDefault="00AE293F" w:rsidP="0080246C">
            <w:pPr>
              <w:pStyle w:val="afff8"/>
              <w:ind w:firstLine="640"/>
              <w:jc w:val="both"/>
              <w:rPr>
                <w:rFonts w:ascii="SimSun" w:hAnsi="SimSun"/>
                <w:sz w:val="32"/>
                <w:szCs w:val="32"/>
              </w:rPr>
            </w:pPr>
            <w:r w:rsidRPr="00D71127">
              <w:rPr>
                <w:rFonts w:ascii="SimSun" w:hAnsi="SimSun" w:hint="eastAsia"/>
                <w:sz w:val="32"/>
                <w:szCs w:val="32"/>
              </w:rPr>
              <w:t>4.允许</w:t>
            </w:r>
            <w:r w:rsidR="003A4E97" w:rsidRPr="00D71127">
              <w:rPr>
                <w:rFonts w:ascii="SimSun" w:hAnsi="SimSun" w:hint="eastAsia"/>
                <w:sz w:val="32"/>
                <w:szCs w:val="32"/>
              </w:rPr>
              <w:t>澳门</w:t>
            </w:r>
            <w:r w:rsidRPr="00D71127">
              <w:rPr>
                <w:rFonts w:ascii="SimSun" w:hAnsi="SimSun" w:hint="eastAsia"/>
                <w:sz w:val="32"/>
                <w:szCs w:val="32"/>
              </w:rPr>
              <w:t>服务提供者在广东省内设立合资或独资企业，提供因特网接入服务业务（为上网用户提供因特网接入服务，服务范围仅在广东省内），对</w:t>
            </w:r>
            <w:r w:rsidR="003A4E97" w:rsidRPr="00D71127">
              <w:rPr>
                <w:rFonts w:ascii="SimSun" w:hAnsi="SimSun" w:hint="eastAsia"/>
                <w:sz w:val="32"/>
                <w:szCs w:val="32"/>
              </w:rPr>
              <w:t>澳门</w:t>
            </w:r>
            <w:r w:rsidRPr="00D71127">
              <w:rPr>
                <w:rFonts w:ascii="SimSun" w:hAnsi="SimSun" w:hint="eastAsia"/>
                <w:sz w:val="32"/>
                <w:szCs w:val="32"/>
              </w:rPr>
              <w:t>服务提供者所占股权比例不设限制。</w:t>
            </w:r>
          </w:p>
          <w:p w:rsidR="00AE293F" w:rsidRPr="00D71127" w:rsidRDefault="00AE293F" w:rsidP="00DF6289">
            <w:pPr>
              <w:pStyle w:val="afff8"/>
              <w:ind w:firstLine="640"/>
              <w:jc w:val="both"/>
              <w:rPr>
                <w:rFonts w:ascii="SimSun" w:hAnsi="SimSun"/>
                <w:sz w:val="32"/>
                <w:szCs w:val="32"/>
              </w:rPr>
            </w:pPr>
            <w:r w:rsidRPr="00D71127">
              <w:rPr>
                <w:rFonts w:ascii="SimSun" w:hAnsi="SimSun" w:hint="eastAsia"/>
                <w:sz w:val="32"/>
                <w:szCs w:val="32"/>
              </w:rPr>
              <w:t>5.允许</w:t>
            </w:r>
            <w:r w:rsidR="003A4E97" w:rsidRPr="00D71127">
              <w:rPr>
                <w:rFonts w:ascii="SimSun" w:hAnsi="SimSun" w:hint="eastAsia"/>
                <w:sz w:val="32"/>
                <w:szCs w:val="32"/>
              </w:rPr>
              <w:t>澳门</w:t>
            </w:r>
            <w:r w:rsidRPr="00D71127">
              <w:rPr>
                <w:rFonts w:ascii="SimSun" w:hAnsi="SimSun" w:hint="eastAsia"/>
                <w:sz w:val="32"/>
                <w:szCs w:val="32"/>
              </w:rPr>
              <w:t>服务提供者在广东省内设立合资或独资企业，提供信息服务业务（应用商店），对</w:t>
            </w:r>
            <w:r w:rsidR="003A4E97" w:rsidRPr="00D71127">
              <w:rPr>
                <w:rFonts w:ascii="SimSun" w:hAnsi="SimSun" w:hint="eastAsia"/>
                <w:sz w:val="32"/>
                <w:szCs w:val="32"/>
              </w:rPr>
              <w:t>澳门</w:t>
            </w:r>
            <w:r w:rsidRPr="00D71127">
              <w:rPr>
                <w:rFonts w:ascii="SimSun" w:hAnsi="SimSun" w:hint="eastAsia"/>
                <w:sz w:val="32"/>
                <w:szCs w:val="32"/>
              </w:rPr>
              <w:t>服务提供者所占股权比例不设限制。</w:t>
            </w:r>
          </w:p>
        </w:tc>
      </w:tr>
    </w:tbl>
    <w:p w:rsidR="00AE293F" w:rsidRPr="00D71127" w:rsidRDefault="00AE293F" w:rsidP="00AE293F">
      <w:pPr>
        <w:spacing w:line="360" w:lineRule="auto"/>
        <w:jc w:val="center"/>
        <w:rPr>
          <w:rFonts w:ascii="SimSun" w:eastAsia="SimSun" w:hAnsi="SimSun"/>
          <w:color w:val="auto"/>
          <w:sz w:val="36"/>
          <w:szCs w:val="36"/>
          <w:lang w:eastAsia="zh-CN"/>
        </w:rPr>
      </w:pPr>
    </w:p>
    <w:p w:rsidR="008305DC" w:rsidRPr="00CB5FC1" w:rsidRDefault="008305DC" w:rsidP="00C83E1D">
      <w:pPr>
        <w:spacing w:line="360" w:lineRule="auto"/>
        <w:rPr>
          <w:rFonts w:ascii="SimSun" w:eastAsiaTheme="minorEastAsia" w:hAnsi="SimSun" w:hint="eastAsia"/>
          <w:color w:val="auto"/>
          <w:lang w:eastAsia="zh-TW"/>
        </w:rPr>
      </w:pPr>
    </w:p>
    <w:sectPr w:rsidR="008305DC" w:rsidRPr="00CB5FC1" w:rsidSect="00CB5FC1">
      <w:footerReference w:type="even" r:id="rId8"/>
      <w:footerReference w:type="default" r:id="rId9"/>
      <w:footnotePr>
        <w:numFmt w:val="decimalEnclosedCircleChinese"/>
      </w:footnotePr>
      <w:pgSz w:w="11906" w:h="16838" w:code="9"/>
      <w:pgMar w:top="1418" w:right="1134" w:bottom="1418" w:left="1134" w:header="851" w:footer="567" w:gutter="0"/>
      <w:pgNumType w:start="14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796" w:rsidRDefault="004B2796">
      <w:r>
        <w:separator/>
      </w:r>
    </w:p>
  </w:endnote>
  <w:endnote w:type="continuationSeparator" w:id="0">
    <w:p w:rsidR="004B2796" w:rsidRDefault="004B27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KaiTi_GB2312">
    <w:altName w:val="Arial Unicode MS"/>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796" w:rsidRDefault="009611FF" w:rsidP="00A06B46">
    <w:pPr>
      <w:pStyle w:val="afd"/>
      <w:framePr w:wrap="around" w:vAnchor="text" w:hAnchor="margin" w:xAlign="center" w:y="1"/>
      <w:rPr>
        <w:rStyle w:val="affa"/>
      </w:rPr>
    </w:pPr>
    <w:r>
      <w:rPr>
        <w:rStyle w:val="affa"/>
      </w:rPr>
      <w:fldChar w:fldCharType="begin"/>
    </w:r>
    <w:r w:rsidR="004B2796">
      <w:rPr>
        <w:rStyle w:val="affa"/>
      </w:rPr>
      <w:instrText xml:space="preserve">PAGE  </w:instrText>
    </w:r>
    <w:r>
      <w:rPr>
        <w:rStyle w:val="affa"/>
      </w:rPr>
      <w:fldChar w:fldCharType="end"/>
    </w:r>
  </w:p>
  <w:p w:rsidR="004B2796" w:rsidRDefault="004B2796" w:rsidP="00EE4AC4">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796" w:rsidRDefault="009611FF" w:rsidP="00A06B46">
    <w:pPr>
      <w:pStyle w:val="afd"/>
      <w:framePr w:wrap="around" w:vAnchor="text" w:hAnchor="margin" w:xAlign="center" w:y="1"/>
      <w:rPr>
        <w:rStyle w:val="affa"/>
      </w:rPr>
    </w:pPr>
    <w:r>
      <w:rPr>
        <w:rStyle w:val="affa"/>
      </w:rPr>
      <w:fldChar w:fldCharType="begin"/>
    </w:r>
    <w:r w:rsidR="004B2796">
      <w:rPr>
        <w:rStyle w:val="affa"/>
      </w:rPr>
      <w:instrText xml:space="preserve">PAGE  </w:instrText>
    </w:r>
    <w:r>
      <w:rPr>
        <w:rStyle w:val="affa"/>
      </w:rPr>
      <w:fldChar w:fldCharType="separate"/>
    </w:r>
    <w:r w:rsidR="00CB5FC1">
      <w:rPr>
        <w:rStyle w:val="affa"/>
        <w:noProof/>
      </w:rPr>
      <w:t>143</w:t>
    </w:r>
    <w:r>
      <w:rPr>
        <w:rStyle w:val="affa"/>
      </w:rPr>
      <w:fldChar w:fldCharType="end"/>
    </w:r>
  </w:p>
  <w:p w:rsidR="004B2796" w:rsidRPr="00A4448E" w:rsidRDefault="004B2796" w:rsidP="00EE4AC4">
    <w:pPr>
      <w:pStyle w:val="afd"/>
      <w:ind w:right="360"/>
      <w:jc w:val="right"/>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796" w:rsidRDefault="004B2796">
      <w:r>
        <w:separator/>
      </w:r>
    </w:p>
  </w:footnote>
  <w:footnote w:type="continuationSeparator" w:id="0">
    <w:p w:rsidR="004B2796" w:rsidRDefault="004B2796">
      <w:r>
        <w:continuationSeparator/>
      </w:r>
    </w:p>
  </w:footnote>
  <w:footnote w:id="1">
    <w:p w:rsidR="00CB5FC1" w:rsidRPr="00D71127" w:rsidRDefault="00CB5FC1" w:rsidP="00D71127">
      <w:pPr>
        <w:pStyle w:val="aff0"/>
        <w:spacing w:after="120"/>
        <w:jc w:val="both"/>
        <w:rPr>
          <w:rFonts w:ascii="SimSun" w:eastAsia="SimSun" w:hAnsi="SimSun"/>
          <w:lang w:eastAsia="zh-CN"/>
        </w:rPr>
      </w:pPr>
      <w:r w:rsidRPr="00CB5FC1">
        <w:rPr>
          <w:rStyle w:val="aff"/>
        </w:rPr>
        <w:sym w:font="Wingdings 2" w:char="F06E"/>
      </w:r>
      <w:r w:rsidRPr="00D71127">
        <w:rPr>
          <w:rFonts w:ascii="SimSun" w:eastAsia="SimSun" w:hAnsi="SimSun" w:hint="eastAsia"/>
          <w:lang w:eastAsia="zh-CN"/>
        </w:rPr>
        <w:t xml:space="preserve"> 对电信服务部门（分部门）的商业存在和跨境服务模式，内地在广东省对澳门服务提供者的开放承诺沿用正面清单形式列举新增开放措施。《安排》及其补充协议中涉及电信服务部门及分部门的已有承诺仍然有效，将继续实施，与本协议附件产生抵触的，以本协议附件为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2C1A5E"/>
    <w:lvl w:ilvl="0">
      <w:start w:val="1"/>
      <w:numFmt w:val="decimal"/>
      <w:pStyle w:val="5"/>
      <w:lvlText w:val="%1."/>
      <w:lvlJc w:val="left"/>
      <w:pPr>
        <w:tabs>
          <w:tab w:val="num" w:pos="1492"/>
        </w:tabs>
        <w:ind w:left="1492" w:hanging="360"/>
      </w:pPr>
    </w:lvl>
  </w:abstractNum>
  <w:abstractNum w:abstractNumId="1">
    <w:nsid w:val="FFFFFF7D"/>
    <w:multiLevelType w:val="singleLevel"/>
    <w:tmpl w:val="F26CA75C"/>
    <w:lvl w:ilvl="0">
      <w:start w:val="1"/>
      <w:numFmt w:val="decimal"/>
      <w:pStyle w:val="4"/>
      <w:lvlText w:val="%1."/>
      <w:lvlJc w:val="left"/>
      <w:pPr>
        <w:tabs>
          <w:tab w:val="num" w:pos="1209"/>
        </w:tabs>
        <w:ind w:left="1209" w:hanging="360"/>
      </w:pPr>
    </w:lvl>
  </w:abstractNum>
  <w:abstractNum w:abstractNumId="2">
    <w:nsid w:val="FFFFFF7E"/>
    <w:multiLevelType w:val="singleLevel"/>
    <w:tmpl w:val="6FBACBCC"/>
    <w:lvl w:ilvl="0">
      <w:start w:val="1"/>
      <w:numFmt w:val="decimal"/>
      <w:pStyle w:val="3"/>
      <w:lvlText w:val="%1."/>
      <w:lvlJc w:val="left"/>
      <w:pPr>
        <w:tabs>
          <w:tab w:val="num" w:pos="926"/>
        </w:tabs>
        <w:ind w:left="926" w:hanging="360"/>
      </w:pPr>
    </w:lvl>
  </w:abstractNum>
  <w:abstractNum w:abstractNumId="3">
    <w:nsid w:val="FFFFFF80"/>
    <w:multiLevelType w:val="singleLevel"/>
    <w:tmpl w:val="E370D036"/>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2"/>
      <w:lvlText w:val=""/>
      <w:lvlJc w:val="left"/>
      <w:pPr>
        <w:tabs>
          <w:tab w:val="num" w:pos="567"/>
        </w:tabs>
        <w:ind w:left="851" w:hanging="284"/>
      </w:pPr>
      <w:rPr>
        <w:rFonts w:ascii="Symbol" w:hAnsi="Symbol" w:hint="default"/>
      </w:rPr>
    </w:lvl>
  </w:abstractNum>
  <w:abstractNum w:abstractNumId="7">
    <w:nsid w:val="08E2797C"/>
    <w:multiLevelType w:val="multilevel"/>
    <w:tmpl w:val="4C7ED544"/>
    <w:lvl w:ilvl="0">
      <w:start w:val="1"/>
      <w:numFmt w:val="decimal"/>
      <w:pStyle w:val="KWListNumber"/>
      <w:lvlText w:val="%1"/>
      <w:lvlJc w:val="left"/>
      <w:pPr>
        <w:tabs>
          <w:tab w:val="num" w:pos="1134"/>
        </w:tabs>
        <w:ind w:left="1134" w:hanging="567"/>
      </w:pPr>
      <w:rPr>
        <w:rFonts w:ascii="Arial" w:eastAsia="KaiTi_GB2312" w:hAnsi="Arial" w:hint="default"/>
        <w:sz w:val="20"/>
      </w:rPr>
    </w:lvl>
    <w:lvl w:ilvl="1">
      <w:start w:val="1"/>
      <w:numFmt w:val="lowerLetter"/>
      <w:lvlText w:val="%2)"/>
      <w:lvlJc w:val="left"/>
      <w:pPr>
        <w:tabs>
          <w:tab w:val="num" w:pos="1701"/>
        </w:tabs>
        <w:ind w:left="1701" w:hanging="567"/>
      </w:pPr>
      <w:rPr>
        <w:rFonts w:ascii="Arial" w:hAnsi="Arial" w:hint="default"/>
        <w:sz w:val="20"/>
      </w:rPr>
    </w:lvl>
    <w:lvl w:ilvl="2">
      <w:start w:val="1"/>
      <w:numFmt w:val="lowerRoman"/>
      <w:lvlText w:val="%3."/>
      <w:lvlJc w:val="left"/>
      <w:pPr>
        <w:tabs>
          <w:tab w:val="num" w:pos="2268"/>
        </w:tabs>
        <w:ind w:left="2268" w:hanging="567"/>
      </w:pPr>
      <w:rPr>
        <w:rFonts w:ascii="Arial" w:hAnsi="Arial" w:hint="default"/>
        <w:sz w:val="20"/>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8">
    <w:nsid w:val="0B3E73A3"/>
    <w:multiLevelType w:val="multilevel"/>
    <w:tmpl w:val="7928973A"/>
    <w:lvl w:ilvl="0">
      <w:start w:val="1"/>
      <w:numFmt w:val="chineseCountingThousand"/>
      <w:pStyle w:val="KWheading1"/>
      <w:lvlText w:val="%1、"/>
      <w:lvlJc w:val="left"/>
      <w:pPr>
        <w:tabs>
          <w:tab w:val="num" w:pos="567"/>
        </w:tabs>
        <w:ind w:left="567" w:hanging="567"/>
      </w:pPr>
      <w:rPr>
        <w:rFonts w:hint="eastAsia"/>
      </w:rPr>
    </w:lvl>
    <w:lvl w:ilvl="1">
      <w:start w:val="1"/>
      <w:numFmt w:val="decimal"/>
      <w:pStyle w:val="KWheading2"/>
      <w:lvlText w:val="%2."/>
      <w:lvlJc w:val="left"/>
      <w:pPr>
        <w:tabs>
          <w:tab w:val="num" w:pos="567"/>
        </w:tabs>
        <w:ind w:left="567" w:hanging="567"/>
      </w:pPr>
      <w:rPr>
        <w:rFonts w:ascii="Arial" w:hAnsi="Arial" w:hint="default"/>
        <w:sz w:val="24"/>
      </w:rPr>
    </w:lvl>
    <w:lvl w:ilvl="2">
      <w:start w:val="1"/>
      <w:numFmt w:val="lowerLetter"/>
      <w:pStyle w:val="KWheading3"/>
      <w:lvlText w:val="(%3)"/>
      <w:lvlJc w:val="left"/>
      <w:pPr>
        <w:tabs>
          <w:tab w:val="num" w:pos="567"/>
        </w:tabs>
        <w:ind w:left="567" w:hanging="567"/>
      </w:pPr>
      <w:rPr>
        <w:rFonts w:ascii="Arial" w:hAnsi="Arial" w:hint="default"/>
        <w:sz w:val="20"/>
      </w:rPr>
    </w:lvl>
    <w:lvl w:ilvl="3">
      <w:start w:val="1"/>
      <w:numFmt w:val="lowerRoman"/>
      <w:pStyle w:val="KWheading4"/>
      <w:lvlText w:val="(%4)"/>
      <w:lvlJc w:val="left"/>
      <w:pPr>
        <w:tabs>
          <w:tab w:val="num" w:pos="1134"/>
        </w:tabs>
        <w:ind w:left="1134" w:hanging="567"/>
      </w:pPr>
      <w:rPr>
        <w:rFonts w:ascii="Arial" w:hAnsi="Arial" w:hint="default"/>
        <w:b w:val="0"/>
        <w:i w:val="0"/>
        <w:sz w:val="20"/>
      </w:rPr>
    </w:lvl>
    <w:lvl w:ilvl="4">
      <w:start w:val="1"/>
      <w:numFmt w:val="upperLetter"/>
      <w:pStyle w:val="KWheading5"/>
      <w:lvlText w:val="(%5)"/>
      <w:lvlJc w:val="left"/>
      <w:pPr>
        <w:tabs>
          <w:tab w:val="num" w:pos="1701"/>
        </w:tabs>
        <w:ind w:left="1701" w:hanging="567"/>
      </w:pPr>
      <w:rPr>
        <w:rFonts w:ascii="Arial" w:hAnsi="Arial" w:hint="default"/>
        <w:sz w:val="20"/>
      </w:rPr>
    </w:lvl>
    <w:lvl w:ilvl="5">
      <w:start w:val="1"/>
      <w:numFmt w:val="none"/>
      <w:lvlText w:val=""/>
      <w:lvlJc w:val="left"/>
      <w:pPr>
        <w:tabs>
          <w:tab w:val="num" w:pos="2268"/>
        </w:tabs>
        <w:ind w:left="2268" w:hanging="2268"/>
      </w:pPr>
      <w:rPr>
        <w:rFonts w:hint="eastAsia"/>
      </w:rPr>
    </w:lvl>
    <w:lvl w:ilvl="6">
      <w:start w:val="1"/>
      <w:numFmt w:val="none"/>
      <w:lvlText w:val=""/>
      <w:lvlJc w:val="left"/>
      <w:pPr>
        <w:tabs>
          <w:tab w:val="num" w:pos="2268"/>
        </w:tabs>
        <w:ind w:left="2268" w:hanging="2268"/>
      </w:pPr>
      <w:rPr>
        <w:rFonts w:hint="eastAsia"/>
      </w:rPr>
    </w:lvl>
    <w:lvl w:ilvl="7">
      <w:start w:val="1"/>
      <w:numFmt w:val="none"/>
      <w:lvlText w:val=""/>
      <w:lvlJc w:val="left"/>
      <w:pPr>
        <w:tabs>
          <w:tab w:val="num" w:pos="2268"/>
        </w:tabs>
        <w:ind w:left="2268" w:hanging="2268"/>
      </w:pPr>
      <w:rPr>
        <w:rFonts w:hint="eastAsia"/>
      </w:rPr>
    </w:lvl>
    <w:lvl w:ilvl="8">
      <w:start w:val="1"/>
      <w:numFmt w:val="none"/>
      <w:lvlText w:val=""/>
      <w:lvlJc w:val="left"/>
      <w:pPr>
        <w:tabs>
          <w:tab w:val="num" w:pos="2268"/>
        </w:tabs>
        <w:ind w:left="2268" w:hanging="2268"/>
      </w:pPr>
      <w:rPr>
        <w:rFonts w:hint="eastAsia"/>
      </w:rPr>
    </w:lvl>
  </w:abstractNum>
  <w:abstractNum w:abstractNumId="9">
    <w:nsid w:val="0B53107D"/>
    <w:multiLevelType w:val="hybridMultilevel"/>
    <w:tmpl w:val="81F2A714"/>
    <w:lvl w:ilvl="0" w:tplc="457E5F92">
      <w:start w:val="1"/>
      <w:numFmt w:val="decimal"/>
      <w:lvlText w:val="%1、"/>
      <w:lvlJc w:val="left"/>
      <w:pPr>
        <w:ind w:left="720" w:hanging="720"/>
      </w:pPr>
      <w:rPr>
        <w:rFonts w:ascii="Arial" w:eastAsia="KaiTi_GB2312"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45826F6"/>
    <w:multiLevelType w:val="hybridMultilevel"/>
    <w:tmpl w:val="B5E4906E"/>
    <w:lvl w:ilvl="0" w:tplc="DFE87D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840B28"/>
    <w:multiLevelType w:val="multilevel"/>
    <w:tmpl w:val="55925CE2"/>
    <w:lvl w:ilvl="0">
      <w:start w:val="1"/>
      <w:numFmt w:val="bullet"/>
      <w:pStyle w:val="a"/>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12">
    <w:nsid w:val="263B5143"/>
    <w:multiLevelType w:val="hybridMultilevel"/>
    <w:tmpl w:val="3138BE0A"/>
    <w:lvl w:ilvl="0" w:tplc="215AC3E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F9A7347"/>
    <w:multiLevelType w:val="multilevel"/>
    <w:tmpl w:val="3DA08F00"/>
    <w:lvl w:ilvl="0">
      <w:start w:val="1"/>
      <w:numFmt w:val="decimal"/>
      <w:pStyle w:val="a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4">
    <w:nsid w:val="3289671F"/>
    <w:multiLevelType w:val="hybridMultilevel"/>
    <w:tmpl w:val="3866F5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4FF5FEB"/>
    <w:multiLevelType w:val="hybridMultilevel"/>
    <w:tmpl w:val="CFDE37A8"/>
    <w:lvl w:ilvl="0" w:tplc="AB0C76DC">
      <w:start w:val="1"/>
      <w:numFmt w:val="decimal"/>
      <w:lvlText w:val="%1、"/>
      <w:lvlJc w:val="left"/>
      <w:pPr>
        <w:ind w:left="720" w:hanging="720"/>
      </w:pPr>
      <w:rPr>
        <w:rFonts w:ascii="Arial" w:eastAsia="KaiTi_GB2312"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A57D7A"/>
    <w:multiLevelType w:val="multilevel"/>
    <w:tmpl w:val="B8564C92"/>
    <w:styleLink w:val="11111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871"/>
        </w:tabs>
        <w:ind w:left="1871" w:hanging="737"/>
      </w:pPr>
      <w:rPr>
        <w:rFonts w:hint="default"/>
      </w:rPr>
    </w:lvl>
    <w:lvl w:ilvl="3">
      <w:start w:val="1"/>
      <w:numFmt w:val="decimal"/>
      <w:lvlText w:val="%1.%2.%3.%4."/>
      <w:lvlJc w:val="left"/>
      <w:pPr>
        <w:tabs>
          <w:tab w:val="num" w:pos="2835"/>
        </w:tabs>
        <w:ind w:left="2835" w:hanging="964"/>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3969"/>
        </w:tabs>
        <w:ind w:left="3969" w:hanging="1134"/>
      </w:pPr>
      <w:rPr>
        <w:rFonts w:hint="default"/>
      </w:rPr>
    </w:lvl>
    <w:lvl w:ilvl="6">
      <w:start w:val="1"/>
      <w:numFmt w:val="decimal"/>
      <w:lvlText w:val="%1.%2.%3.%4.%5.%6.%7."/>
      <w:lvlJc w:val="left"/>
      <w:pPr>
        <w:tabs>
          <w:tab w:val="num" w:pos="3969"/>
        </w:tabs>
        <w:ind w:left="3969" w:hanging="1134"/>
      </w:pPr>
      <w:rPr>
        <w:rFonts w:hint="default"/>
      </w:rPr>
    </w:lvl>
    <w:lvl w:ilvl="7">
      <w:start w:val="1"/>
      <w:numFmt w:val="decimal"/>
      <w:lvlText w:val="%1.%2.%3.%4.%5.%6.%7.%8."/>
      <w:lvlJc w:val="left"/>
      <w:pPr>
        <w:tabs>
          <w:tab w:val="num" w:pos="3969"/>
        </w:tabs>
        <w:ind w:left="3969" w:hanging="1134"/>
      </w:pPr>
      <w:rPr>
        <w:rFonts w:hint="default"/>
      </w:rPr>
    </w:lvl>
    <w:lvl w:ilvl="8">
      <w:start w:val="1"/>
      <w:numFmt w:val="decimal"/>
      <w:lvlText w:val="%1.%2.%3.%4.%5.%6.%7.%8.%9."/>
      <w:lvlJc w:val="left"/>
      <w:pPr>
        <w:tabs>
          <w:tab w:val="num" w:pos="3969"/>
        </w:tabs>
        <w:ind w:left="3969" w:hanging="1134"/>
      </w:pPr>
      <w:rPr>
        <w:rFonts w:hint="default"/>
      </w:rPr>
    </w:lvl>
  </w:abstractNum>
  <w:abstractNum w:abstractNumId="17">
    <w:nsid w:val="3959449F"/>
    <w:multiLevelType w:val="hybridMultilevel"/>
    <w:tmpl w:val="B5CAA7F8"/>
    <w:lvl w:ilvl="0" w:tplc="6FC67E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E516DB3"/>
    <w:multiLevelType w:val="hybridMultilevel"/>
    <w:tmpl w:val="92A2B902"/>
    <w:lvl w:ilvl="0" w:tplc="EC7A82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CD5447"/>
    <w:multiLevelType w:val="multilevel"/>
    <w:tmpl w:val="840649F8"/>
    <w:lvl w:ilvl="0">
      <w:start w:val="1"/>
      <w:numFmt w:val="decimal"/>
      <w:pStyle w:val="1"/>
      <w:lvlText w:val="%1"/>
      <w:lvlJc w:val="left"/>
      <w:pPr>
        <w:tabs>
          <w:tab w:val="num" w:pos="567"/>
        </w:tabs>
        <w:ind w:left="567" w:hanging="567"/>
      </w:pPr>
      <w:rPr>
        <w:rFonts w:hint="default"/>
      </w:rPr>
    </w:lvl>
    <w:lvl w:ilvl="1">
      <w:start w:val="1"/>
      <w:numFmt w:val="decimal"/>
      <w:pStyle w:val="20"/>
      <w:lvlText w:val="%1.%2"/>
      <w:lvlJc w:val="left"/>
      <w:pPr>
        <w:tabs>
          <w:tab w:val="num" w:pos="567"/>
        </w:tabs>
        <w:ind w:left="567" w:hanging="567"/>
      </w:pPr>
      <w:rPr>
        <w:rFonts w:hint="default"/>
      </w:rPr>
    </w:lvl>
    <w:lvl w:ilvl="2">
      <w:start w:val="1"/>
      <w:numFmt w:val="lowerLetter"/>
      <w:pStyle w:val="31"/>
      <w:lvlText w:val="(%3)"/>
      <w:lvlJc w:val="left"/>
      <w:pPr>
        <w:tabs>
          <w:tab w:val="num" w:pos="567"/>
        </w:tabs>
        <w:ind w:left="567" w:hanging="567"/>
      </w:pPr>
      <w:rPr>
        <w:rFonts w:hint="default"/>
      </w:rPr>
    </w:lvl>
    <w:lvl w:ilvl="3">
      <w:start w:val="1"/>
      <w:numFmt w:val="lowerRoman"/>
      <w:pStyle w:val="41"/>
      <w:lvlText w:val="(%4)"/>
      <w:lvlJc w:val="left"/>
      <w:pPr>
        <w:tabs>
          <w:tab w:val="num" w:pos="567"/>
        </w:tabs>
        <w:ind w:left="1134" w:hanging="567"/>
      </w:pPr>
      <w:rPr>
        <w:rFonts w:hint="default"/>
      </w:rPr>
    </w:lvl>
    <w:lvl w:ilvl="4">
      <w:start w:val="1"/>
      <w:numFmt w:val="upperLetter"/>
      <w:pStyle w:val="51"/>
      <w:lvlText w:val="(%5)"/>
      <w:lvlJc w:val="left"/>
      <w:pPr>
        <w:tabs>
          <w:tab w:val="num" w:pos="567"/>
        </w:tabs>
        <w:ind w:left="1701" w:hanging="567"/>
      </w:pPr>
      <w:rPr>
        <w:rFonts w:ascii="Arial" w:hAnsi="Arial" w:hint="default"/>
        <w:sz w:val="16"/>
        <w:szCs w:val="16"/>
      </w:rPr>
    </w:lvl>
    <w:lvl w:ilvl="5">
      <w:start w:val="1"/>
      <w:numFmt w:val="none"/>
      <w:lvlRestart w:val="3"/>
      <w:pStyle w:val="6"/>
      <w:lvlText w:val=""/>
      <w:lvlJc w:val="left"/>
      <w:pPr>
        <w:tabs>
          <w:tab w:val="num" w:pos="0"/>
        </w:tabs>
        <w:ind w:left="0" w:firstLine="0"/>
      </w:pPr>
      <w:rPr>
        <w:rFonts w:hint="default"/>
      </w:rPr>
    </w:lvl>
    <w:lvl w:ilvl="6">
      <w:start w:val="1"/>
      <w:numFmt w:val="none"/>
      <w:pStyle w:val="7"/>
      <w:lvlText w:val="%7"/>
      <w:lvlJc w:val="left"/>
      <w:pPr>
        <w:tabs>
          <w:tab w:val="num" w:pos="0"/>
        </w:tabs>
        <w:ind w:left="0" w:firstLine="0"/>
      </w:pPr>
      <w:rPr>
        <w:rFonts w:hint="default"/>
      </w:rPr>
    </w:lvl>
    <w:lvl w:ilvl="7">
      <w:start w:val="1"/>
      <w:numFmt w:val="none"/>
      <w:pStyle w:val="8"/>
      <w:lvlText w:val=""/>
      <w:lvlJc w:val="left"/>
      <w:pPr>
        <w:tabs>
          <w:tab w:val="num" w:pos="0"/>
        </w:tabs>
        <w:ind w:left="0" w:firstLine="0"/>
      </w:pPr>
      <w:rPr>
        <w:rFonts w:hint="default"/>
      </w:rPr>
    </w:lvl>
    <w:lvl w:ilvl="8">
      <w:start w:val="1"/>
      <w:numFmt w:val="none"/>
      <w:pStyle w:val="9"/>
      <w:lvlText w:val=""/>
      <w:lvlJc w:val="left"/>
      <w:pPr>
        <w:tabs>
          <w:tab w:val="num" w:pos="0"/>
        </w:tabs>
        <w:ind w:left="0" w:firstLine="0"/>
      </w:pPr>
      <w:rPr>
        <w:rFonts w:hint="default"/>
      </w:rPr>
    </w:lvl>
  </w:abstractNum>
  <w:abstractNum w:abstractNumId="20">
    <w:nsid w:val="461D1573"/>
    <w:multiLevelType w:val="hybridMultilevel"/>
    <w:tmpl w:val="D06EC48A"/>
    <w:lvl w:ilvl="0" w:tplc="A46C2D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2E533D"/>
    <w:multiLevelType w:val="multilevel"/>
    <w:tmpl w:val="1E06486C"/>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hint="eastAsia"/>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22">
    <w:nsid w:val="65664F54"/>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BE5142"/>
    <w:multiLevelType w:val="multilevel"/>
    <w:tmpl w:val="0C090023"/>
    <w:styleLink w:val="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7F676E63"/>
    <w:multiLevelType w:val="hybridMultilevel"/>
    <w:tmpl w:val="27AE8C86"/>
    <w:lvl w:ilvl="0" w:tplc="DFE87D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5"/>
  </w:num>
  <w:num w:numId="3">
    <w:abstractNumId w:val="4"/>
  </w:num>
  <w:num w:numId="4">
    <w:abstractNumId w:val="3"/>
  </w:num>
  <w:num w:numId="5">
    <w:abstractNumId w:val="2"/>
  </w:num>
  <w:num w:numId="6">
    <w:abstractNumId w:val="1"/>
  </w:num>
  <w:num w:numId="7">
    <w:abstractNumId w:val="0"/>
  </w:num>
  <w:num w:numId="8">
    <w:abstractNumId w:val="6"/>
  </w:num>
  <w:num w:numId="9">
    <w:abstractNumId w:val="19"/>
  </w:num>
  <w:num w:numId="10">
    <w:abstractNumId w:val="16"/>
  </w:num>
  <w:num w:numId="11">
    <w:abstractNumId w:val="22"/>
  </w:num>
  <w:num w:numId="12">
    <w:abstractNumId w:val="11"/>
  </w:num>
  <w:num w:numId="13">
    <w:abstractNumId w:val="13"/>
  </w:num>
  <w:num w:numId="14">
    <w:abstractNumId w:val="8"/>
  </w:num>
  <w:num w:numId="15">
    <w:abstractNumId w:val="21"/>
  </w:num>
  <w:num w:numId="16">
    <w:abstractNumId w:val="7"/>
  </w:num>
  <w:num w:numId="17">
    <w:abstractNumId w:val="14"/>
  </w:num>
  <w:num w:numId="18">
    <w:abstractNumId w:val="12"/>
  </w:num>
  <w:num w:numId="19">
    <w:abstractNumId w:val="17"/>
  </w:num>
  <w:num w:numId="20">
    <w:abstractNumId w:val="10"/>
  </w:num>
  <w:num w:numId="21">
    <w:abstractNumId w:val="9"/>
  </w:num>
  <w:num w:numId="22">
    <w:abstractNumId w:val="18"/>
  </w:num>
  <w:num w:numId="23">
    <w:abstractNumId w:val="24"/>
  </w:num>
  <w:num w:numId="24">
    <w:abstractNumId w:val="15"/>
  </w:num>
  <w:num w:numId="25">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0004"/>
  <w:defaultTabStop w:val="566"/>
  <w:displayHorizontalDrawingGridEvery w:val="0"/>
  <w:displayVerticalDrawingGridEvery w:val="0"/>
  <w:doNotUseMarginsForDrawingGridOrigin/>
  <w:noPunctuationKerning/>
  <w:characterSpacingControl w:val="doNotCompress"/>
  <w:hdrShapeDefaults>
    <o:shapedefaults v:ext="edit" spidmax="19457"/>
  </w:hdrShapeDefaults>
  <w:footnotePr>
    <w:numFmt w:val="decimalEnclosedCircleChinese"/>
    <w:footnote w:id="-1"/>
    <w:footnote w:id="0"/>
  </w:footnotePr>
  <w:endnotePr>
    <w:endnote w:id="-1"/>
    <w:endnote w:id="0"/>
  </w:endnotePr>
  <w:compat>
    <w:ulTrailSpace/>
    <w:useFELayout/>
  </w:compat>
  <w:rsids>
    <w:rsidRoot w:val="00A11A47"/>
    <w:rsid w:val="00001FFC"/>
    <w:rsid w:val="00002393"/>
    <w:rsid w:val="00006C5D"/>
    <w:rsid w:val="000135ED"/>
    <w:rsid w:val="00017461"/>
    <w:rsid w:val="0001784C"/>
    <w:rsid w:val="00022626"/>
    <w:rsid w:val="000232B6"/>
    <w:rsid w:val="00026EC8"/>
    <w:rsid w:val="00027B0E"/>
    <w:rsid w:val="0003079C"/>
    <w:rsid w:val="00035C85"/>
    <w:rsid w:val="00040EEA"/>
    <w:rsid w:val="00042BB5"/>
    <w:rsid w:val="00047A35"/>
    <w:rsid w:val="00052167"/>
    <w:rsid w:val="00052ADA"/>
    <w:rsid w:val="00057D35"/>
    <w:rsid w:val="00061448"/>
    <w:rsid w:val="0006493F"/>
    <w:rsid w:val="00065EEE"/>
    <w:rsid w:val="000679B3"/>
    <w:rsid w:val="000706AC"/>
    <w:rsid w:val="00070E02"/>
    <w:rsid w:val="00071C9E"/>
    <w:rsid w:val="00076366"/>
    <w:rsid w:val="00076850"/>
    <w:rsid w:val="00076E13"/>
    <w:rsid w:val="00080FF8"/>
    <w:rsid w:val="00083782"/>
    <w:rsid w:val="000877DA"/>
    <w:rsid w:val="000901C9"/>
    <w:rsid w:val="00090771"/>
    <w:rsid w:val="00090E92"/>
    <w:rsid w:val="00093148"/>
    <w:rsid w:val="000970F0"/>
    <w:rsid w:val="000976FD"/>
    <w:rsid w:val="000A0984"/>
    <w:rsid w:val="000A0F01"/>
    <w:rsid w:val="000A19FE"/>
    <w:rsid w:val="000A46F6"/>
    <w:rsid w:val="000B03B0"/>
    <w:rsid w:val="000B1B51"/>
    <w:rsid w:val="000B483D"/>
    <w:rsid w:val="000B6B05"/>
    <w:rsid w:val="000B6BCA"/>
    <w:rsid w:val="000C162E"/>
    <w:rsid w:val="000C2F47"/>
    <w:rsid w:val="000C3508"/>
    <w:rsid w:val="000C5E40"/>
    <w:rsid w:val="000D4D01"/>
    <w:rsid w:val="000D4F44"/>
    <w:rsid w:val="000D5FD3"/>
    <w:rsid w:val="000D6427"/>
    <w:rsid w:val="000E1575"/>
    <w:rsid w:val="000E2ECC"/>
    <w:rsid w:val="000E3601"/>
    <w:rsid w:val="000E3931"/>
    <w:rsid w:val="000E5AE7"/>
    <w:rsid w:val="000E7A58"/>
    <w:rsid w:val="000F0EBC"/>
    <w:rsid w:val="000F1DE9"/>
    <w:rsid w:val="000F4FBA"/>
    <w:rsid w:val="000F6244"/>
    <w:rsid w:val="00100F24"/>
    <w:rsid w:val="00101FF5"/>
    <w:rsid w:val="00104DAD"/>
    <w:rsid w:val="00106DB4"/>
    <w:rsid w:val="0011063C"/>
    <w:rsid w:val="00111A06"/>
    <w:rsid w:val="00112284"/>
    <w:rsid w:val="0011373B"/>
    <w:rsid w:val="00113F45"/>
    <w:rsid w:val="00114389"/>
    <w:rsid w:val="0011441A"/>
    <w:rsid w:val="001154BB"/>
    <w:rsid w:val="0012349D"/>
    <w:rsid w:val="001267BB"/>
    <w:rsid w:val="001279CB"/>
    <w:rsid w:val="00132018"/>
    <w:rsid w:val="001335C0"/>
    <w:rsid w:val="001351E5"/>
    <w:rsid w:val="001364FE"/>
    <w:rsid w:val="001413E8"/>
    <w:rsid w:val="001420FD"/>
    <w:rsid w:val="001439E7"/>
    <w:rsid w:val="00144667"/>
    <w:rsid w:val="00145990"/>
    <w:rsid w:val="00146371"/>
    <w:rsid w:val="001463B2"/>
    <w:rsid w:val="001466AC"/>
    <w:rsid w:val="00147994"/>
    <w:rsid w:val="00151ACF"/>
    <w:rsid w:val="001531CC"/>
    <w:rsid w:val="00154360"/>
    <w:rsid w:val="001607BD"/>
    <w:rsid w:val="00163338"/>
    <w:rsid w:val="00163FE3"/>
    <w:rsid w:val="00164118"/>
    <w:rsid w:val="001669AB"/>
    <w:rsid w:val="00170903"/>
    <w:rsid w:val="00170938"/>
    <w:rsid w:val="00171A1A"/>
    <w:rsid w:val="0017603F"/>
    <w:rsid w:val="00181EF1"/>
    <w:rsid w:val="00182679"/>
    <w:rsid w:val="00184126"/>
    <w:rsid w:val="00185781"/>
    <w:rsid w:val="0018597B"/>
    <w:rsid w:val="00186275"/>
    <w:rsid w:val="0018761E"/>
    <w:rsid w:val="001879C6"/>
    <w:rsid w:val="00187AAE"/>
    <w:rsid w:val="00187C28"/>
    <w:rsid w:val="001921C9"/>
    <w:rsid w:val="00195270"/>
    <w:rsid w:val="00197E33"/>
    <w:rsid w:val="001A0B34"/>
    <w:rsid w:val="001A232B"/>
    <w:rsid w:val="001A3DE1"/>
    <w:rsid w:val="001A58C4"/>
    <w:rsid w:val="001B03FE"/>
    <w:rsid w:val="001B56E7"/>
    <w:rsid w:val="001B6982"/>
    <w:rsid w:val="001B7F9C"/>
    <w:rsid w:val="001C08DE"/>
    <w:rsid w:val="001C0D6B"/>
    <w:rsid w:val="001C274D"/>
    <w:rsid w:val="001C357B"/>
    <w:rsid w:val="001C560F"/>
    <w:rsid w:val="001D11A7"/>
    <w:rsid w:val="001D1EC7"/>
    <w:rsid w:val="001D719B"/>
    <w:rsid w:val="001D720D"/>
    <w:rsid w:val="001D7EA0"/>
    <w:rsid w:val="001E0583"/>
    <w:rsid w:val="001E283B"/>
    <w:rsid w:val="001E2D17"/>
    <w:rsid w:val="001E48B2"/>
    <w:rsid w:val="001F1FF9"/>
    <w:rsid w:val="001F23BF"/>
    <w:rsid w:val="001F30D0"/>
    <w:rsid w:val="001F6735"/>
    <w:rsid w:val="001F6B23"/>
    <w:rsid w:val="0020196E"/>
    <w:rsid w:val="00210C7A"/>
    <w:rsid w:val="0021557D"/>
    <w:rsid w:val="00217647"/>
    <w:rsid w:val="00217E37"/>
    <w:rsid w:val="0022614A"/>
    <w:rsid w:val="00226388"/>
    <w:rsid w:val="00230F75"/>
    <w:rsid w:val="00231369"/>
    <w:rsid w:val="00236D7B"/>
    <w:rsid w:val="00240481"/>
    <w:rsid w:val="00243298"/>
    <w:rsid w:val="00243B6F"/>
    <w:rsid w:val="00244A99"/>
    <w:rsid w:val="0025164E"/>
    <w:rsid w:val="002535D3"/>
    <w:rsid w:val="00256D7C"/>
    <w:rsid w:val="0026040A"/>
    <w:rsid w:val="00263478"/>
    <w:rsid w:val="002635C9"/>
    <w:rsid w:val="00265414"/>
    <w:rsid w:val="00271E94"/>
    <w:rsid w:val="002721FD"/>
    <w:rsid w:val="0027485F"/>
    <w:rsid w:val="00283919"/>
    <w:rsid w:val="00285C3B"/>
    <w:rsid w:val="00294355"/>
    <w:rsid w:val="00294B11"/>
    <w:rsid w:val="002A0208"/>
    <w:rsid w:val="002A2C63"/>
    <w:rsid w:val="002A3A27"/>
    <w:rsid w:val="002A4320"/>
    <w:rsid w:val="002A46EE"/>
    <w:rsid w:val="002B1B14"/>
    <w:rsid w:val="002B21B4"/>
    <w:rsid w:val="002B2DB4"/>
    <w:rsid w:val="002B4F02"/>
    <w:rsid w:val="002B4FA6"/>
    <w:rsid w:val="002B565B"/>
    <w:rsid w:val="002C0976"/>
    <w:rsid w:val="002C1783"/>
    <w:rsid w:val="002C17AF"/>
    <w:rsid w:val="002C3B81"/>
    <w:rsid w:val="002C7927"/>
    <w:rsid w:val="002D1225"/>
    <w:rsid w:val="002D13A0"/>
    <w:rsid w:val="002D1A91"/>
    <w:rsid w:val="002D2D0A"/>
    <w:rsid w:val="002D2E36"/>
    <w:rsid w:val="002D5163"/>
    <w:rsid w:val="002D553D"/>
    <w:rsid w:val="002D75DE"/>
    <w:rsid w:val="002E0BDB"/>
    <w:rsid w:val="002E42C1"/>
    <w:rsid w:val="002E73C0"/>
    <w:rsid w:val="002E7F58"/>
    <w:rsid w:val="002F1799"/>
    <w:rsid w:val="002F4546"/>
    <w:rsid w:val="002F7FB4"/>
    <w:rsid w:val="00300EAD"/>
    <w:rsid w:val="0030341B"/>
    <w:rsid w:val="003038FF"/>
    <w:rsid w:val="00303CFB"/>
    <w:rsid w:val="003042E6"/>
    <w:rsid w:val="0030598D"/>
    <w:rsid w:val="00307EF5"/>
    <w:rsid w:val="0031113A"/>
    <w:rsid w:val="0031158E"/>
    <w:rsid w:val="003148F3"/>
    <w:rsid w:val="00315527"/>
    <w:rsid w:val="00321A60"/>
    <w:rsid w:val="00322E99"/>
    <w:rsid w:val="00326D85"/>
    <w:rsid w:val="0032742E"/>
    <w:rsid w:val="00327A42"/>
    <w:rsid w:val="00330A7A"/>
    <w:rsid w:val="00332077"/>
    <w:rsid w:val="00332F1D"/>
    <w:rsid w:val="0033575C"/>
    <w:rsid w:val="00335FF9"/>
    <w:rsid w:val="00336808"/>
    <w:rsid w:val="00337398"/>
    <w:rsid w:val="003404C6"/>
    <w:rsid w:val="00340E4A"/>
    <w:rsid w:val="003418F5"/>
    <w:rsid w:val="00342DBB"/>
    <w:rsid w:val="00344D76"/>
    <w:rsid w:val="00344F56"/>
    <w:rsid w:val="003534C5"/>
    <w:rsid w:val="00354025"/>
    <w:rsid w:val="00361432"/>
    <w:rsid w:val="00362B2E"/>
    <w:rsid w:val="00363ACB"/>
    <w:rsid w:val="00364DC9"/>
    <w:rsid w:val="0036548D"/>
    <w:rsid w:val="00367680"/>
    <w:rsid w:val="00370C74"/>
    <w:rsid w:val="00372372"/>
    <w:rsid w:val="003734D3"/>
    <w:rsid w:val="003739AC"/>
    <w:rsid w:val="00374CA0"/>
    <w:rsid w:val="00377EB9"/>
    <w:rsid w:val="0038355F"/>
    <w:rsid w:val="0038499A"/>
    <w:rsid w:val="00387A33"/>
    <w:rsid w:val="00387DC7"/>
    <w:rsid w:val="00390330"/>
    <w:rsid w:val="00390391"/>
    <w:rsid w:val="0039116F"/>
    <w:rsid w:val="003951A7"/>
    <w:rsid w:val="0039560B"/>
    <w:rsid w:val="00395799"/>
    <w:rsid w:val="00396EBA"/>
    <w:rsid w:val="00397DBA"/>
    <w:rsid w:val="003A15C3"/>
    <w:rsid w:val="003A3CFE"/>
    <w:rsid w:val="003A4E97"/>
    <w:rsid w:val="003B0C32"/>
    <w:rsid w:val="003B2E7D"/>
    <w:rsid w:val="003B6207"/>
    <w:rsid w:val="003C253E"/>
    <w:rsid w:val="003C3FF6"/>
    <w:rsid w:val="003C541F"/>
    <w:rsid w:val="003C70B3"/>
    <w:rsid w:val="003D0CF9"/>
    <w:rsid w:val="003D0DE6"/>
    <w:rsid w:val="003D3BA1"/>
    <w:rsid w:val="003D4E8B"/>
    <w:rsid w:val="003D7D1C"/>
    <w:rsid w:val="003E0CA3"/>
    <w:rsid w:val="003E1337"/>
    <w:rsid w:val="003E1D86"/>
    <w:rsid w:val="003E5541"/>
    <w:rsid w:val="003F0619"/>
    <w:rsid w:val="003F24DC"/>
    <w:rsid w:val="003F5A9D"/>
    <w:rsid w:val="003F5CAE"/>
    <w:rsid w:val="0040152B"/>
    <w:rsid w:val="00401CC7"/>
    <w:rsid w:val="00402212"/>
    <w:rsid w:val="00402424"/>
    <w:rsid w:val="00403089"/>
    <w:rsid w:val="00406544"/>
    <w:rsid w:val="00407855"/>
    <w:rsid w:val="004079B4"/>
    <w:rsid w:val="004106D6"/>
    <w:rsid w:val="004136E8"/>
    <w:rsid w:val="0041582B"/>
    <w:rsid w:val="00415F05"/>
    <w:rsid w:val="00416A90"/>
    <w:rsid w:val="0042052D"/>
    <w:rsid w:val="0042061A"/>
    <w:rsid w:val="00424345"/>
    <w:rsid w:val="00424922"/>
    <w:rsid w:val="00427530"/>
    <w:rsid w:val="00431674"/>
    <w:rsid w:val="004328E8"/>
    <w:rsid w:val="0043433E"/>
    <w:rsid w:val="00434F69"/>
    <w:rsid w:val="00437A5F"/>
    <w:rsid w:val="00440350"/>
    <w:rsid w:val="00441AD0"/>
    <w:rsid w:val="00443378"/>
    <w:rsid w:val="0044682D"/>
    <w:rsid w:val="004502F1"/>
    <w:rsid w:val="00454505"/>
    <w:rsid w:val="00454EDE"/>
    <w:rsid w:val="00457E4F"/>
    <w:rsid w:val="00463A29"/>
    <w:rsid w:val="00463D64"/>
    <w:rsid w:val="0046498E"/>
    <w:rsid w:val="00465B21"/>
    <w:rsid w:val="00466DF0"/>
    <w:rsid w:val="0046704C"/>
    <w:rsid w:val="0047390B"/>
    <w:rsid w:val="00475C74"/>
    <w:rsid w:val="004801B7"/>
    <w:rsid w:val="004804C9"/>
    <w:rsid w:val="00484FEF"/>
    <w:rsid w:val="00485086"/>
    <w:rsid w:val="00485316"/>
    <w:rsid w:val="00487BF1"/>
    <w:rsid w:val="00490F57"/>
    <w:rsid w:val="00494736"/>
    <w:rsid w:val="00495B2C"/>
    <w:rsid w:val="00495F69"/>
    <w:rsid w:val="004971B9"/>
    <w:rsid w:val="004A1307"/>
    <w:rsid w:val="004A1A00"/>
    <w:rsid w:val="004A3133"/>
    <w:rsid w:val="004A4786"/>
    <w:rsid w:val="004A48E7"/>
    <w:rsid w:val="004B2796"/>
    <w:rsid w:val="004B602A"/>
    <w:rsid w:val="004C00AE"/>
    <w:rsid w:val="004C0499"/>
    <w:rsid w:val="004C1644"/>
    <w:rsid w:val="004D1D9F"/>
    <w:rsid w:val="004D1EB7"/>
    <w:rsid w:val="004D3A7A"/>
    <w:rsid w:val="004D5B56"/>
    <w:rsid w:val="004E0C25"/>
    <w:rsid w:val="004E0E7A"/>
    <w:rsid w:val="004E1859"/>
    <w:rsid w:val="004E2673"/>
    <w:rsid w:val="004E4986"/>
    <w:rsid w:val="004E7D7A"/>
    <w:rsid w:val="004E7EF4"/>
    <w:rsid w:val="004F4F99"/>
    <w:rsid w:val="004F5D52"/>
    <w:rsid w:val="00505DCF"/>
    <w:rsid w:val="00506878"/>
    <w:rsid w:val="00506FA4"/>
    <w:rsid w:val="00510F62"/>
    <w:rsid w:val="00513608"/>
    <w:rsid w:val="00517BBF"/>
    <w:rsid w:val="00523083"/>
    <w:rsid w:val="005238BC"/>
    <w:rsid w:val="00523BD9"/>
    <w:rsid w:val="00526016"/>
    <w:rsid w:val="0053192D"/>
    <w:rsid w:val="00532D5B"/>
    <w:rsid w:val="00532E5C"/>
    <w:rsid w:val="00541520"/>
    <w:rsid w:val="00542643"/>
    <w:rsid w:val="00544D86"/>
    <w:rsid w:val="00544E91"/>
    <w:rsid w:val="00546336"/>
    <w:rsid w:val="00556897"/>
    <w:rsid w:val="00556B12"/>
    <w:rsid w:val="00556E19"/>
    <w:rsid w:val="0055709F"/>
    <w:rsid w:val="00562DDF"/>
    <w:rsid w:val="005634C0"/>
    <w:rsid w:val="00563654"/>
    <w:rsid w:val="00565DDA"/>
    <w:rsid w:val="005723F4"/>
    <w:rsid w:val="00572872"/>
    <w:rsid w:val="00577860"/>
    <w:rsid w:val="005800AC"/>
    <w:rsid w:val="005826B2"/>
    <w:rsid w:val="005879D1"/>
    <w:rsid w:val="005931A3"/>
    <w:rsid w:val="00594670"/>
    <w:rsid w:val="005A08AC"/>
    <w:rsid w:val="005A548D"/>
    <w:rsid w:val="005A744A"/>
    <w:rsid w:val="005B4DC7"/>
    <w:rsid w:val="005B610C"/>
    <w:rsid w:val="005C0102"/>
    <w:rsid w:val="005C0121"/>
    <w:rsid w:val="005C0953"/>
    <w:rsid w:val="005C2F95"/>
    <w:rsid w:val="005C6A7F"/>
    <w:rsid w:val="005D11A8"/>
    <w:rsid w:val="005D22EA"/>
    <w:rsid w:val="005D5D05"/>
    <w:rsid w:val="005D76A3"/>
    <w:rsid w:val="005E0B75"/>
    <w:rsid w:val="005E0B80"/>
    <w:rsid w:val="005E13DE"/>
    <w:rsid w:val="005E32A1"/>
    <w:rsid w:val="005E4318"/>
    <w:rsid w:val="005E6B2C"/>
    <w:rsid w:val="005F0309"/>
    <w:rsid w:val="005F2307"/>
    <w:rsid w:val="005F647C"/>
    <w:rsid w:val="0060008C"/>
    <w:rsid w:val="00616EC1"/>
    <w:rsid w:val="00617682"/>
    <w:rsid w:val="006176C8"/>
    <w:rsid w:val="00624FFD"/>
    <w:rsid w:val="0062527B"/>
    <w:rsid w:val="00627E2B"/>
    <w:rsid w:val="00633400"/>
    <w:rsid w:val="006357FE"/>
    <w:rsid w:val="00635A59"/>
    <w:rsid w:val="006371D5"/>
    <w:rsid w:val="00637675"/>
    <w:rsid w:val="00640ED4"/>
    <w:rsid w:val="006414EB"/>
    <w:rsid w:val="00646B5C"/>
    <w:rsid w:val="006470A4"/>
    <w:rsid w:val="00647642"/>
    <w:rsid w:val="00656422"/>
    <w:rsid w:val="0065672C"/>
    <w:rsid w:val="00660420"/>
    <w:rsid w:val="00660FF7"/>
    <w:rsid w:val="006616D6"/>
    <w:rsid w:val="00663507"/>
    <w:rsid w:val="0066378A"/>
    <w:rsid w:val="00667669"/>
    <w:rsid w:val="00667BBA"/>
    <w:rsid w:val="00671930"/>
    <w:rsid w:val="00672FEB"/>
    <w:rsid w:val="00673602"/>
    <w:rsid w:val="006759E9"/>
    <w:rsid w:val="00681494"/>
    <w:rsid w:val="00681F47"/>
    <w:rsid w:val="00686D5D"/>
    <w:rsid w:val="0068742C"/>
    <w:rsid w:val="006906C1"/>
    <w:rsid w:val="00691457"/>
    <w:rsid w:val="00692341"/>
    <w:rsid w:val="00693398"/>
    <w:rsid w:val="0069751C"/>
    <w:rsid w:val="006A005F"/>
    <w:rsid w:val="006A16AA"/>
    <w:rsid w:val="006A18A5"/>
    <w:rsid w:val="006A7F30"/>
    <w:rsid w:val="006B0902"/>
    <w:rsid w:val="006B132C"/>
    <w:rsid w:val="006B2D0E"/>
    <w:rsid w:val="006B41D2"/>
    <w:rsid w:val="006B5D55"/>
    <w:rsid w:val="006B6F8F"/>
    <w:rsid w:val="006B7858"/>
    <w:rsid w:val="006B7C5D"/>
    <w:rsid w:val="006C1662"/>
    <w:rsid w:val="006C1F44"/>
    <w:rsid w:val="006C24D0"/>
    <w:rsid w:val="006C261A"/>
    <w:rsid w:val="006C35C6"/>
    <w:rsid w:val="006C7091"/>
    <w:rsid w:val="006E20D4"/>
    <w:rsid w:val="006E4056"/>
    <w:rsid w:val="006F2AC6"/>
    <w:rsid w:val="00701EDB"/>
    <w:rsid w:val="007024A0"/>
    <w:rsid w:val="00705E29"/>
    <w:rsid w:val="007070D3"/>
    <w:rsid w:val="007079E0"/>
    <w:rsid w:val="0071483E"/>
    <w:rsid w:val="00714AA1"/>
    <w:rsid w:val="007175C1"/>
    <w:rsid w:val="007201E3"/>
    <w:rsid w:val="00721495"/>
    <w:rsid w:val="00731EDC"/>
    <w:rsid w:val="007411DC"/>
    <w:rsid w:val="00743EC6"/>
    <w:rsid w:val="007512A0"/>
    <w:rsid w:val="00751547"/>
    <w:rsid w:val="00752B06"/>
    <w:rsid w:val="00754691"/>
    <w:rsid w:val="00756229"/>
    <w:rsid w:val="007577B4"/>
    <w:rsid w:val="007663E9"/>
    <w:rsid w:val="00770419"/>
    <w:rsid w:val="007754A0"/>
    <w:rsid w:val="00777D5F"/>
    <w:rsid w:val="007800D6"/>
    <w:rsid w:val="00780598"/>
    <w:rsid w:val="007810F0"/>
    <w:rsid w:val="00781331"/>
    <w:rsid w:val="00784E16"/>
    <w:rsid w:val="00784E6B"/>
    <w:rsid w:val="007873C3"/>
    <w:rsid w:val="0078788C"/>
    <w:rsid w:val="0079102B"/>
    <w:rsid w:val="00791DC4"/>
    <w:rsid w:val="00792832"/>
    <w:rsid w:val="00794FB0"/>
    <w:rsid w:val="00795A29"/>
    <w:rsid w:val="00795DB8"/>
    <w:rsid w:val="00795F41"/>
    <w:rsid w:val="00797750"/>
    <w:rsid w:val="007A2D49"/>
    <w:rsid w:val="007A518C"/>
    <w:rsid w:val="007B17FB"/>
    <w:rsid w:val="007B23FA"/>
    <w:rsid w:val="007B2C88"/>
    <w:rsid w:val="007B2D7A"/>
    <w:rsid w:val="007B5C5B"/>
    <w:rsid w:val="007C6641"/>
    <w:rsid w:val="007C6F0D"/>
    <w:rsid w:val="007D0859"/>
    <w:rsid w:val="007D2D65"/>
    <w:rsid w:val="007D41AF"/>
    <w:rsid w:val="007D5861"/>
    <w:rsid w:val="007E614E"/>
    <w:rsid w:val="007E756F"/>
    <w:rsid w:val="007E7DA6"/>
    <w:rsid w:val="007F27A1"/>
    <w:rsid w:val="007F623A"/>
    <w:rsid w:val="007F64AF"/>
    <w:rsid w:val="0080246C"/>
    <w:rsid w:val="0080366E"/>
    <w:rsid w:val="008038D0"/>
    <w:rsid w:val="00810E93"/>
    <w:rsid w:val="00812033"/>
    <w:rsid w:val="008151F4"/>
    <w:rsid w:val="008163B2"/>
    <w:rsid w:val="00817126"/>
    <w:rsid w:val="00817847"/>
    <w:rsid w:val="00822705"/>
    <w:rsid w:val="00823D66"/>
    <w:rsid w:val="008246BC"/>
    <w:rsid w:val="008252C7"/>
    <w:rsid w:val="00825FD4"/>
    <w:rsid w:val="00826ABB"/>
    <w:rsid w:val="00826C4A"/>
    <w:rsid w:val="008305DC"/>
    <w:rsid w:val="008313E7"/>
    <w:rsid w:val="008335B3"/>
    <w:rsid w:val="0083436C"/>
    <w:rsid w:val="00840FD9"/>
    <w:rsid w:val="00841DE0"/>
    <w:rsid w:val="00842526"/>
    <w:rsid w:val="00842A28"/>
    <w:rsid w:val="008431DD"/>
    <w:rsid w:val="00845CC7"/>
    <w:rsid w:val="00845EB4"/>
    <w:rsid w:val="008501B3"/>
    <w:rsid w:val="008515F6"/>
    <w:rsid w:val="008533D5"/>
    <w:rsid w:val="008541C1"/>
    <w:rsid w:val="00856066"/>
    <w:rsid w:val="00856F06"/>
    <w:rsid w:val="0086414C"/>
    <w:rsid w:val="0086473C"/>
    <w:rsid w:val="0087086A"/>
    <w:rsid w:val="00871368"/>
    <w:rsid w:val="00872DC0"/>
    <w:rsid w:val="00880DFB"/>
    <w:rsid w:val="0088263A"/>
    <w:rsid w:val="008A0EEA"/>
    <w:rsid w:val="008A1143"/>
    <w:rsid w:val="008A1A75"/>
    <w:rsid w:val="008A1A90"/>
    <w:rsid w:val="008A27D0"/>
    <w:rsid w:val="008B0F94"/>
    <w:rsid w:val="008B21B0"/>
    <w:rsid w:val="008B57D2"/>
    <w:rsid w:val="008C2F6B"/>
    <w:rsid w:val="008C4D71"/>
    <w:rsid w:val="008C6B90"/>
    <w:rsid w:val="008D17CE"/>
    <w:rsid w:val="008D358B"/>
    <w:rsid w:val="008D50DA"/>
    <w:rsid w:val="008D6236"/>
    <w:rsid w:val="008E094A"/>
    <w:rsid w:val="008E0FD2"/>
    <w:rsid w:val="008E3E88"/>
    <w:rsid w:val="008E7463"/>
    <w:rsid w:val="008F1E01"/>
    <w:rsid w:val="008F409B"/>
    <w:rsid w:val="008F4B8E"/>
    <w:rsid w:val="008F65CD"/>
    <w:rsid w:val="008F68CA"/>
    <w:rsid w:val="008F6D2D"/>
    <w:rsid w:val="008F78BE"/>
    <w:rsid w:val="00901F99"/>
    <w:rsid w:val="00907A92"/>
    <w:rsid w:val="00912139"/>
    <w:rsid w:val="0091219C"/>
    <w:rsid w:val="009140AD"/>
    <w:rsid w:val="0091462B"/>
    <w:rsid w:val="00915ABD"/>
    <w:rsid w:val="009168AF"/>
    <w:rsid w:val="009210D5"/>
    <w:rsid w:val="00922004"/>
    <w:rsid w:val="0092459C"/>
    <w:rsid w:val="00924B53"/>
    <w:rsid w:val="00926C55"/>
    <w:rsid w:val="00927230"/>
    <w:rsid w:val="00932CCA"/>
    <w:rsid w:val="009341E1"/>
    <w:rsid w:val="0093443B"/>
    <w:rsid w:val="00934BFF"/>
    <w:rsid w:val="009369A4"/>
    <w:rsid w:val="00937EA1"/>
    <w:rsid w:val="00940055"/>
    <w:rsid w:val="0094199F"/>
    <w:rsid w:val="009419B7"/>
    <w:rsid w:val="0094253F"/>
    <w:rsid w:val="009432C8"/>
    <w:rsid w:val="0094557E"/>
    <w:rsid w:val="0095507C"/>
    <w:rsid w:val="009560F7"/>
    <w:rsid w:val="0095615F"/>
    <w:rsid w:val="00957B5A"/>
    <w:rsid w:val="0096080A"/>
    <w:rsid w:val="009611FF"/>
    <w:rsid w:val="009620CB"/>
    <w:rsid w:val="00964E70"/>
    <w:rsid w:val="00967126"/>
    <w:rsid w:val="00974434"/>
    <w:rsid w:val="00977E15"/>
    <w:rsid w:val="009834FB"/>
    <w:rsid w:val="00987DE1"/>
    <w:rsid w:val="00990975"/>
    <w:rsid w:val="00993540"/>
    <w:rsid w:val="009957F6"/>
    <w:rsid w:val="0099638C"/>
    <w:rsid w:val="009B18D2"/>
    <w:rsid w:val="009B1D7A"/>
    <w:rsid w:val="009B3F19"/>
    <w:rsid w:val="009B432C"/>
    <w:rsid w:val="009B5878"/>
    <w:rsid w:val="009C0665"/>
    <w:rsid w:val="009C295A"/>
    <w:rsid w:val="009C2CF0"/>
    <w:rsid w:val="009C72E3"/>
    <w:rsid w:val="009D2B96"/>
    <w:rsid w:val="009D575C"/>
    <w:rsid w:val="009D5D5F"/>
    <w:rsid w:val="009D6673"/>
    <w:rsid w:val="009E06FE"/>
    <w:rsid w:val="009E08F8"/>
    <w:rsid w:val="009E14AF"/>
    <w:rsid w:val="009E1BF2"/>
    <w:rsid w:val="009E2167"/>
    <w:rsid w:val="009E6860"/>
    <w:rsid w:val="009F09F5"/>
    <w:rsid w:val="009F4058"/>
    <w:rsid w:val="009F48EB"/>
    <w:rsid w:val="009F51AA"/>
    <w:rsid w:val="009F7C00"/>
    <w:rsid w:val="00A0028C"/>
    <w:rsid w:val="00A00550"/>
    <w:rsid w:val="00A017C9"/>
    <w:rsid w:val="00A06B46"/>
    <w:rsid w:val="00A06B7E"/>
    <w:rsid w:val="00A0721A"/>
    <w:rsid w:val="00A07878"/>
    <w:rsid w:val="00A10BB2"/>
    <w:rsid w:val="00A10D1C"/>
    <w:rsid w:val="00A11A47"/>
    <w:rsid w:val="00A12E8D"/>
    <w:rsid w:val="00A13CA8"/>
    <w:rsid w:val="00A144FF"/>
    <w:rsid w:val="00A15424"/>
    <w:rsid w:val="00A1626F"/>
    <w:rsid w:val="00A21677"/>
    <w:rsid w:val="00A317A9"/>
    <w:rsid w:val="00A34F50"/>
    <w:rsid w:val="00A35537"/>
    <w:rsid w:val="00A41EB4"/>
    <w:rsid w:val="00A43C90"/>
    <w:rsid w:val="00A4433C"/>
    <w:rsid w:val="00A4448E"/>
    <w:rsid w:val="00A458A4"/>
    <w:rsid w:val="00A46A40"/>
    <w:rsid w:val="00A46DF1"/>
    <w:rsid w:val="00A50786"/>
    <w:rsid w:val="00A50FB2"/>
    <w:rsid w:val="00A56F19"/>
    <w:rsid w:val="00A57288"/>
    <w:rsid w:val="00A60285"/>
    <w:rsid w:val="00A60436"/>
    <w:rsid w:val="00A61043"/>
    <w:rsid w:val="00A62C88"/>
    <w:rsid w:val="00A62E5B"/>
    <w:rsid w:val="00A6425F"/>
    <w:rsid w:val="00A70A68"/>
    <w:rsid w:val="00A73EA7"/>
    <w:rsid w:val="00A76E1E"/>
    <w:rsid w:val="00A8538D"/>
    <w:rsid w:val="00A87DEF"/>
    <w:rsid w:val="00A93277"/>
    <w:rsid w:val="00A93427"/>
    <w:rsid w:val="00AA1B15"/>
    <w:rsid w:val="00AA2304"/>
    <w:rsid w:val="00AA2E97"/>
    <w:rsid w:val="00AA4F84"/>
    <w:rsid w:val="00AA72D8"/>
    <w:rsid w:val="00AB0F11"/>
    <w:rsid w:val="00AB6432"/>
    <w:rsid w:val="00AB6952"/>
    <w:rsid w:val="00AB6D56"/>
    <w:rsid w:val="00AC3677"/>
    <w:rsid w:val="00AC399C"/>
    <w:rsid w:val="00AC47A2"/>
    <w:rsid w:val="00AC4B9D"/>
    <w:rsid w:val="00AC6704"/>
    <w:rsid w:val="00AC67E3"/>
    <w:rsid w:val="00AD3749"/>
    <w:rsid w:val="00AD7807"/>
    <w:rsid w:val="00AE17EF"/>
    <w:rsid w:val="00AE2100"/>
    <w:rsid w:val="00AE293F"/>
    <w:rsid w:val="00AE337B"/>
    <w:rsid w:val="00AE6132"/>
    <w:rsid w:val="00AE7956"/>
    <w:rsid w:val="00AF0041"/>
    <w:rsid w:val="00AF133C"/>
    <w:rsid w:val="00AF21AB"/>
    <w:rsid w:val="00AF2287"/>
    <w:rsid w:val="00AF63F3"/>
    <w:rsid w:val="00AF7C12"/>
    <w:rsid w:val="00B05608"/>
    <w:rsid w:val="00B07EB9"/>
    <w:rsid w:val="00B133D4"/>
    <w:rsid w:val="00B14514"/>
    <w:rsid w:val="00B14B55"/>
    <w:rsid w:val="00B16501"/>
    <w:rsid w:val="00B21586"/>
    <w:rsid w:val="00B23B59"/>
    <w:rsid w:val="00B24FB6"/>
    <w:rsid w:val="00B263F1"/>
    <w:rsid w:val="00B264A0"/>
    <w:rsid w:val="00B26BEF"/>
    <w:rsid w:val="00B27C33"/>
    <w:rsid w:val="00B321F1"/>
    <w:rsid w:val="00B34867"/>
    <w:rsid w:val="00B36171"/>
    <w:rsid w:val="00B36F87"/>
    <w:rsid w:val="00B3754A"/>
    <w:rsid w:val="00B4300D"/>
    <w:rsid w:val="00B46B41"/>
    <w:rsid w:val="00B46D85"/>
    <w:rsid w:val="00B51FF8"/>
    <w:rsid w:val="00B56304"/>
    <w:rsid w:val="00B56D53"/>
    <w:rsid w:val="00B613EF"/>
    <w:rsid w:val="00B64B04"/>
    <w:rsid w:val="00B652F5"/>
    <w:rsid w:val="00B6760D"/>
    <w:rsid w:val="00B6787E"/>
    <w:rsid w:val="00B70EB5"/>
    <w:rsid w:val="00B72364"/>
    <w:rsid w:val="00B82098"/>
    <w:rsid w:val="00B82441"/>
    <w:rsid w:val="00B84261"/>
    <w:rsid w:val="00B85251"/>
    <w:rsid w:val="00B85350"/>
    <w:rsid w:val="00B9287E"/>
    <w:rsid w:val="00B93951"/>
    <w:rsid w:val="00B95213"/>
    <w:rsid w:val="00B97043"/>
    <w:rsid w:val="00BA1AAC"/>
    <w:rsid w:val="00BA7259"/>
    <w:rsid w:val="00BB048B"/>
    <w:rsid w:val="00BB1889"/>
    <w:rsid w:val="00BB38D1"/>
    <w:rsid w:val="00BB38D8"/>
    <w:rsid w:val="00BB57D5"/>
    <w:rsid w:val="00BB7B1E"/>
    <w:rsid w:val="00BC0693"/>
    <w:rsid w:val="00BC27FC"/>
    <w:rsid w:val="00BC51F1"/>
    <w:rsid w:val="00BC762B"/>
    <w:rsid w:val="00BD27C4"/>
    <w:rsid w:val="00BD3820"/>
    <w:rsid w:val="00BD3E27"/>
    <w:rsid w:val="00BD5F78"/>
    <w:rsid w:val="00BD6014"/>
    <w:rsid w:val="00BE11B6"/>
    <w:rsid w:val="00BE144A"/>
    <w:rsid w:val="00BE29DE"/>
    <w:rsid w:val="00BE687A"/>
    <w:rsid w:val="00BE78C6"/>
    <w:rsid w:val="00BF19ED"/>
    <w:rsid w:val="00BF551C"/>
    <w:rsid w:val="00BF57F5"/>
    <w:rsid w:val="00BF66E3"/>
    <w:rsid w:val="00C01C94"/>
    <w:rsid w:val="00C02159"/>
    <w:rsid w:val="00C02554"/>
    <w:rsid w:val="00C03752"/>
    <w:rsid w:val="00C0789E"/>
    <w:rsid w:val="00C07F94"/>
    <w:rsid w:val="00C1102A"/>
    <w:rsid w:val="00C11D67"/>
    <w:rsid w:val="00C139EC"/>
    <w:rsid w:val="00C13BAF"/>
    <w:rsid w:val="00C14B9B"/>
    <w:rsid w:val="00C14E5E"/>
    <w:rsid w:val="00C1535A"/>
    <w:rsid w:val="00C17E48"/>
    <w:rsid w:val="00C205C7"/>
    <w:rsid w:val="00C21D7B"/>
    <w:rsid w:val="00C250F1"/>
    <w:rsid w:val="00C300D1"/>
    <w:rsid w:val="00C30CB4"/>
    <w:rsid w:val="00C30EA4"/>
    <w:rsid w:val="00C30FB1"/>
    <w:rsid w:val="00C34AEF"/>
    <w:rsid w:val="00C3647A"/>
    <w:rsid w:val="00C36EF1"/>
    <w:rsid w:val="00C40F5D"/>
    <w:rsid w:val="00C47027"/>
    <w:rsid w:val="00C4727A"/>
    <w:rsid w:val="00C5060F"/>
    <w:rsid w:val="00C512DF"/>
    <w:rsid w:val="00C5174E"/>
    <w:rsid w:val="00C61B83"/>
    <w:rsid w:val="00C657FC"/>
    <w:rsid w:val="00C65DC4"/>
    <w:rsid w:val="00C667BD"/>
    <w:rsid w:val="00C71CEB"/>
    <w:rsid w:val="00C71F02"/>
    <w:rsid w:val="00C75DBB"/>
    <w:rsid w:val="00C82814"/>
    <w:rsid w:val="00C83E1D"/>
    <w:rsid w:val="00C87316"/>
    <w:rsid w:val="00C90164"/>
    <w:rsid w:val="00C92EE8"/>
    <w:rsid w:val="00C944EA"/>
    <w:rsid w:val="00CA0D54"/>
    <w:rsid w:val="00CA247F"/>
    <w:rsid w:val="00CA55CF"/>
    <w:rsid w:val="00CA5AA5"/>
    <w:rsid w:val="00CB154E"/>
    <w:rsid w:val="00CB2C43"/>
    <w:rsid w:val="00CB3B76"/>
    <w:rsid w:val="00CB416A"/>
    <w:rsid w:val="00CB4E1F"/>
    <w:rsid w:val="00CB5FC1"/>
    <w:rsid w:val="00CC10CF"/>
    <w:rsid w:val="00CC1235"/>
    <w:rsid w:val="00CC20A2"/>
    <w:rsid w:val="00CD0E6E"/>
    <w:rsid w:val="00CD2D62"/>
    <w:rsid w:val="00CE0670"/>
    <w:rsid w:val="00CE06F4"/>
    <w:rsid w:val="00CE3C9E"/>
    <w:rsid w:val="00CE5291"/>
    <w:rsid w:val="00CF2F15"/>
    <w:rsid w:val="00CF4084"/>
    <w:rsid w:val="00D00F55"/>
    <w:rsid w:val="00D01BD0"/>
    <w:rsid w:val="00D02B43"/>
    <w:rsid w:val="00D074AB"/>
    <w:rsid w:val="00D11067"/>
    <w:rsid w:val="00D11612"/>
    <w:rsid w:val="00D1203A"/>
    <w:rsid w:val="00D12FCB"/>
    <w:rsid w:val="00D14069"/>
    <w:rsid w:val="00D172D1"/>
    <w:rsid w:val="00D2064A"/>
    <w:rsid w:val="00D20A94"/>
    <w:rsid w:val="00D23149"/>
    <w:rsid w:val="00D23B65"/>
    <w:rsid w:val="00D24861"/>
    <w:rsid w:val="00D2502A"/>
    <w:rsid w:val="00D2555D"/>
    <w:rsid w:val="00D25F16"/>
    <w:rsid w:val="00D271D7"/>
    <w:rsid w:val="00D30068"/>
    <w:rsid w:val="00D3322D"/>
    <w:rsid w:val="00D33C82"/>
    <w:rsid w:val="00D344F4"/>
    <w:rsid w:val="00D34BB9"/>
    <w:rsid w:val="00D4017C"/>
    <w:rsid w:val="00D428BB"/>
    <w:rsid w:val="00D4449D"/>
    <w:rsid w:val="00D45137"/>
    <w:rsid w:val="00D468B0"/>
    <w:rsid w:val="00D46E98"/>
    <w:rsid w:val="00D5390B"/>
    <w:rsid w:val="00D54DDC"/>
    <w:rsid w:val="00D562BD"/>
    <w:rsid w:val="00D63097"/>
    <w:rsid w:val="00D71127"/>
    <w:rsid w:val="00D7174E"/>
    <w:rsid w:val="00D8308A"/>
    <w:rsid w:val="00D85D6D"/>
    <w:rsid w:val="00D865AF"/>
    <w:rsid w:val="00D9077E"/>
    <w:rsid w:val="00D90971"/>
    <w:rsid w:val="00D90ADE"/>
    <w:rsid w:val="00D93DDB"/>
    <w:rsid w:val="00D96544"/>
    <w:rsid w:val="00D965FD"/>
    <w:rsid w:val="00D97D5A"/>
    <w:rsid w:val="00DA0208"/>
    <w:rsid w:val="00DA060B"/>
    <w:rsid w:val="00DA1276"/>
    <w:rsid w:val="00DA273E"/>
    <w:rsid w:val="00DA4DF2"/>
    <w:rsid w:val="00DA5C80"/>
    <w:rsid w:val="00DA6727"/>
    <w:rsid w:val="00DA7A4A"/>
    <w:rsid w:val="00DB0118"/>
    <w:rsid w:val="00DB05B4"/>
    <w:rsid w:val="00DB141B"/>
    <w:rsid w:val="00DB52A3"/>
    <w:rsid w:val="00DB5C30"/>
    <w:rsid w:val="00DB6520"/>
    <w:rsid w:val="00DC2931"/>
    <w:rsid w:val="00DC46C9"/>
    <w:rsid w:val="00DC57C0"/>
    <w:rsid w:val="00DC6650"/>
    <w:rsid w:val="00DD55BE"/>
    <w:rsid w:val="00DE2A35"/>
    <w:rsid w:val="00DE381F"/>
    <w:rsid w:val="00DE4818"/>
    <w:rsid w:val="00DE666B"/>
    <w:rsid w:val="00DE672B"/>
    <w:rsid w:val="00DE7734"/>
    <w:rsid w:val="00DF10F8"/>
    <w:rsid w:val="00DF11EE"/>
    <w:rsid w:val="00DF6289"/>
    <w:rsid w:val="00E00348"/>
    <w:rsid w:val="00E00D92"/>
    <w:rsid w:val="00E00E56"/>
    <w:rsid w:val="00E01F5A"/>
    <w:rsid w:val="00E02F86"/>
    <w:rsid w:val="00E03039"/>
    <w:rsid w:val="00E05321"/>
    <w:rsid w:val="00E12688"/>
    <w:rsid w:val="00E17986"/>
    <w:rsid w:val="00E24CCA"/>
    <w:rsid w:val="00E2615C"/>
    <w:rsid w:val="00E26488"/>
    <w:rsid w:val="00E26597"/>
    <w:rsid w:val="00E3126D"/>
    <w:rsid w:val="00E34137"/>
    <w:rsid w:val="00E4323F"/>
    <w:rsid w:val="00E44363"/>
    <w:rsid w:val="00E5040F"/>
    <w:rsid w:val="00E55023"/>
    <w:rsid w:val="00E56A54"/>
    <w:rsid w:val="00E66131"/>
    <w:rsid w:val="00E76F15"/>
    <w:rsid w:val="00E823AF"/>
    <w:rsid w:val="00E82589"/>
    <w:rsid w:val="00E8546D"/>
    <w:rsid w:val="00E86163"/>
    <w:rsid w:val="00E901E1"/>
    <w:rsid w:val="00E90FCF"/>
    <w:rsid w:val="00E95A6B"/>
    <w:rsid w:val="00E95BDB"/>
    <w:rsid w:val="00E969B5"/>
    <w:rsid w:val="00EA0045"/>
    <w:rsid w:val="00EA24C4"/>
    <w:rsid w:val="00EA4835"/>
    <w:rsid w:val="00EA5AEA"/>
    <w:rsid w:val="00EA5DFD"/>
    <w:rsid w:val="00EB19B5"/>
    <w:rsid w:val="00EB211D"/>
    <w:rsid w:val="00EB31AB"/>
    <w:rsid w:val="00EB4F1B"/>
    <w:rsid w:val="00EB5949"/>
    <w:rsid w:val="00EB5960"/>
    <w:rsid w:val="00EB71C3"/>
    <w:rsid w:val="00EC0165"/>
    <w:rsid w:val="00EC2E09"/>
    <w:rsid w:val="00EC466B"/>
    <w:rsid w:val="00EC7FCE"/>
    <w:rsid w:val="00ED2708"/>
    <w:rsid w:val="00ED2AF7"/>
    <w:rsid w:val="00ED78A9"/>
    <w:rsid w:val="00EE171F"/>
    <w:rsid w:val="00EE29D6"/>
    <w:rsid w:val="00EE308F"/>
    <w:rsid w:val="00EE4AC4"/>
    <w:rsid w:val="00EE59A1"/>
    <w:rsid w:val="00EE758A"/>
    <w:rsid w:val="00EE7B76"/>
    <w:rsid w:val="00EF0EC5"/>
    <w:rsid w:val="00EF5B45"/>
    <w:rsid w:val="00EF5EBA"/>
    <w:rsid w:val="00EF7771"/>
    <w:rsid w:val="00F04DCE"/>
    <w:rsid w:val="00F07C7D"/>
    <w:rsid w:val="00F12784"/>
    <w:rsid w:val="00F12BBF"/>
    <w:rsid w:val="00F12FBF"/>
    <w:rsid w:val="00F13505"/>
    <w:rsid w:val="00F15E35"/>
    <w:rsid w:val="00F21BB6"/>
    <w:rsid w:val="00F23F20"/>
    <w:rsid w:val="00F266D8"/>
    <w:rsid w:val="00F30893"/>
    <w:rsid w:val="00F354EB"/>
    <w:rsid w:val="00F44FD3"/>
    <w:rsid w:val="00F45023"/>
    <w:rsid w:val="00F52422"/>
    <w:rsid w:val="00F5418B"/>
    <w:rsid w:val="00F57DE9"/>
    <w:rsid w:val="00F623B7"/>
    <w:rsid w:val="00F64050"/>
    <w:rsid w:val="00F65A63"/>
    <w:rsid w:val="00F707AD"/>
    <w:rsid w:val="00F70F7A"/>
    <w:rsid w:val="00F71695"/>
    <w:rsid w:val="00F72144"/>
    <w:rsid w:val="00F73A5E"/>
    <w:rsid w:val="00F75E2C"/>
    <w:rsid w:val="00F80396"/>
    <w:rsid w:val="00F82B9A"/>
    <w:rsid w:val="00F831A8"/>
    <w:rsid w:val="00F84440"/>
    <w:rsid w:val="00F865AE"/>
    <w:rsid w:val="00F8795A"/>
    <w:rsid w:val="00F90500"/>
    <w:rsid w:val="00F94173"/>
    <w:rsid w:val="00F952F7"/>
    <w:rsid w:val="00FA0389"/>
    <w:rsid w:val="00FA17E2"/>
    <w:rsid w:val="00FA1F28"/>
    <w:rsid w:val="00FA4EA9"/>
    <w:rsid w:val="00FA744C"/>
    <w:rsid w:val="00FA7C15"/>
    <w:rsid w:val="00FB0EC8"/>
    <w:rsid w:val="00FB229E"/>
    <w:rsid w:val="00FB348E"/>
    <w:rsid w:val="00FB48E5"/>
    <w:rsid w:val="00FB6783"/>
    <w:rsid w:val="00FB7AE6"/>
    <w:rsid w:val="00FC239A"/>
    <w:rsid w:val="00FC439F"/>
    <w:rsid w:val="00FC5587"/>
    <w:rsid w:val="00FC7737"/>
    <w:rsid w:val="00FD3F9B"/>
    <w:rsid w:val="00FD73A6"/>
    <w:rsid w:val="00FD7EBD"/>
    <w:rsid w:val="00FE100A"/>
    <w:rsid w:val="00FE1866"/>
    <w:rsid w:val="00FE206D"/>
    <w:rsid w:val="00FE6155"/>
    <w:rsid w:val="00FF3E3E"/>
    <w:rsid w:val="00FF5770"/>
    <w:rsid w:val="00FF5C3C"/>
    <w:rsid w:val="00FF741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C08DE"/>
    <w:rPr>
      <w:rFonts w:ascii="Arial" w:eastAsia="KaiTi_GB2312" w:hAnsi="Arial"/>
      <w:color w:val="000000"/>
      <w:sz w:val="24"/>
      <w:lang w:eastAsia="en-US"/>
    </w:rPr>
  </w:style>
  <w:style w:type="paragraph" w:styleId="1">
    <w:name w:val="heading 1"/>
    <w:basedOn w:val="a2"/>
    <w:next w:val="a3"/>
    <w:qFormat/>
    <w:rsid w:val="006470A4"/>
    <w:pPr>
      <w:numPr>
        <w:numId w:val="9"/>
      </w:numPr>
      <w:tabs>
        <w:tab w:val="clear" w:pos="567"/>
      </w:tabs>
      <w:spacing w:after="240"/>
      <w:outlineLvl w:val="0"/>
    </w:pPr>
    <w:rPr>
      <w:rFonts w:ascii="Arial Bold" w:hAnsi="Arial Bold"/>
      <w:b/>
      <w:kern w:val="28"/>
    </w:rPr>
  </w:style>
  <w:style w:type="paragraph" w:styleId="20">
    <w:name w:val="heading 2"/>
    <w:basedOn w:val="a2"/>
    <w:next w:val="a3"/>
    <w:qFormat/>
    <w:rsid w:val="00F82B9A"/>
    <w:pPr>
      <w:numPr>
        <w:ilvl w:val="1"/>
        <w:numId w:val="9"/>
      </w:numPr>
      <w:tabs>
        <w:tab w:val="clear" w:pos="567"/>
      </w:tabs>
      <w:spacing w:after="240"/>
      <w:outlineLvl w:val="1"/>
    </w:pPr>
  </w:style>
  <w:style w:type="paragraph" w:styleId="31">
    <w:name w:val="heading 3"/>
    <w:basedOn w:val="a2"/>
    <w:qFormat/>
    <w:rsid w:val="006470A4"/>
    <w:pPr>
      <w:numPr>
        <w:ilvl w:val="2"/>
        <w:numId w:val="9"/>
      </w:numPr>
      <w:tabs>
        <w:tab w:val="clear" w:pos="567"/>
      </w:tabs>
      <w:spacing w:after="240"/>
      <w:outlineLvl w:val="2"/>
    </w:pPr>
  </w:style>
  <w:style w:type="paragraph" w:styleId="41">
    <w:name w:val="heading 4"/>
    <w:basedOn w:val="a3"/>
    <w:qFormat/>
    <w:rsid w:val="006470A4"/>
    <w:pPr>
      <w:numPr>
        <w:ilvl w:val="3"/>
        <w:numId w:val="9"/>
      </w:numPr>
      <w:tabs>
        <w:tab w:val="clear" w:pos="567"/>
      </w:tabs>
      <w:outlineLvl w:val="3"/>
    </w:pPr>
  </w:style>
  <w:style w:type="paragraph" w:styleId="51">
    <w:name w:val="heading 5"/>
    <w:basedOn w:val="a3"/>
    <w:qFormat/>
    <w:rsid w:val="006470A4"/>
    <w:pPr>
      <w:numPr>
        <w:ilvl w:val="4"/>
        <w:numId w:val="9"/>
      </w:numPr>
      <w:tabs>
        <w:tab w:val="clear" w:pos="567"/>
      </w:tabs>
      <w:outlineLvl w:val="4"/>
    </w:pPr>
  </w:style>
  <w:style w:type="paragraph" w:styleId="6">
    <w:name w:val="heading 6"/>
    <w:basedOn w:val="a3"/>
    <w:next w:val="a3"/>
    <w:qFormat/>
    <w:rsid w:val="00E95BDB"/>
    <w:pPr>
      <w:numPr>
        <w:ilvl w:val="5"/>
        <w:numId w:val="9"/>
      </w:numPr>
      <w:tabs>
        <w:tab w:val="clear" w:pos="0"/>
      </w:tabs>
      <w:outlineLvl w:val="5"/>
    </w:pPr>
  </w:style>
  <w:style w:type="paragraph" w:styleId="7">
    <w:name w:val="heading 7"/>
    <w:basedOn w:val="a3"/>
    <w:next w:val="a3"/>
    <w:qFormat/>
    <w:rsid w:val="00E95BDB"/>
    <w:pPr>
      <w:numPr>
        <w:ilvl w:val="6"/>
        <w:numId w:val="9"/>
      </w:numPr>
      <w:tabs>
        <w:tab w:val="clear" w:pos="0"/>
      </w:tabs>
      <w:outlineLvl w:val="6"/>
    </w:pPr>
  </w:style>
  <w:style w:type="paragraph" w:styleId="8">
    <w:name w:val="heading 8"/>
    <w:basedOn w:val="a3"/>
    <w:next w:val="a3"/>
    <w:qFormat/>
    <w:rsid w:val="00E95BDB"/>
    <w:pPr>
      <w:numPr>
        <w:ilvl w:val="7"/>
        <w:numId w:val="9"/>
      </w:numPr>
      <w:tabs>
        <w:tab w:val="clear" w:pos="0"/>
      </w:tabs>
      <w:spacing w:line="240" w:lineRule="atLeast"/>
      <w:outlineLvl w:val="7"/>
    </w:pPr>
  </w:style>
  <w:style w:type="paragraph" w:styleId="9">
    <w:name w:val="heading 9"/>
    <w:basedOn w:val="a3"/>
    <w:next w:val="a3"/>
    <w:qFormat/>
    <w:rsid w:val="00E95BDB"/>
    <w:pPr>
      <w:numPr>
        <w:ilvl w:val="8"/>
        <w:numId w:val="9"/>
      </w:numPr>
      <w:tabs>
        <w:tab w:val="clear" w:pos="0"/>
      </w:tabs>
      <w:spacing w:line="240" w:lineRule="atLeast"/>
      <w:outlineLvl w:val="8"/>
    </w:p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KWNormal"/>
    <w:link w:val="a8"/>
    <w:rsid w:val="00A0028C"/>
    <w:pPr>
      <w:spacing w:after="0" w:line="240" w:lineRule="auto"/>
      <w:jc w:val="left"/>
    </w:pPr>
    <w:rPr>
      <w:rFonts w:cs="Tahoma"/>
      <w:szCs w:val="16"/>
    </w:rPr>
  </w:style>
  <w:style w:type="paragraph" w:customStyle="1" w:styleId="Body">
    <w:name w:val="Body"/>
    <w:basedOn w:val="a2"/>
    <w:semiHidden/>
    <w:rsid w:val="0033575C"/>
    <w:pPr>
      <w:spacing w:after="240"/>
    </w:pPr>
  </w:style>
  <w:style w:type="paragraph" w:customStyle="1" w:styleId="BodyTextNoIndent">
    <w:name w:val="Body Text No Indent"/>
    <w:basedOn w:val="a3"/>
    <w:rsid w:val="00374CA0"/>
  </w:style>
  <w:style w:type="paragraph" w:customStyle="1" w:styleId="KWBodytext">
    <w:name w:val="K&amp;W Body text"/>
    <w:basedOn w:val="KWNormal"/>
    <w:rsid w:val="00C13BAF"/>
    <w:pPr>
      <w:ind w:firstLineChars="200" w:firstLine="200"/>
    </w:pPr>
    <w:rPr>
      <w:color w:val="auto"/>
    </w:rPr>
  </w:style>
  <w:style w:type="paragraph" w:styleId="a9">
    <w:name w:val="header"/>
    <w:basedOn w:val="a2"/>
    <w:rsid w:val="00080FF8"/>
  </w:style>
  <w:style w:type="character" w:styleId="aa">
    <w:name w:val="Hyperlink"/>
    <w:semiHidden/>
    <w:rsid w:val="00080FF8"/>
    <w:rPr>
      <w:color w:val="0000FF"/>
      <w:u w:val="single"/>
    </w:rPr>
  </w:style>
  <w:style w:type="table" w:styleId="ab">
    <w:name w:val="Table Grid"/>
    <w:basedOn w:val="a5"/>
    <w:rsid w:val="00080FF8"/>
    <w:pPr>
      <w:spacing w:before="120" w:after="120" w:line="240" w:lineRule="atLeast"/>
    </w:pPr>
    <w:rPr>
      <w:rFonts w:ascii="Arial" w:hAnsi="Arial"/>
    </w:rPr>
    <w:tblPr>
      <w:tblInd w:w="0" w:type="dxa"/>
      <w:tblCellMar>
        <w:top w:w="0" w:type="dxa"/>
        <w:left w:w="108" w:type="dxa"/>
        <w:bottom w:w="0" w:type="dxa"/>
        <w:right w:w="108" w:type="dxa"/>
      </w:tblCellMar>
    </w:tblPr>
  </w:style>
  <w:style w:type="numbering" w:styleId="111111">
    <w:name w:val="Outline List 2"/>
    <w:basedOn w:val="a6"/>
    <w:semiHidden/>
    <w:rsid w:val="00F84440"/>
    <w:pPr>
      <w:numPr>
        <w:numId w:val="10"/>
      </w:numPr>
    </w:pPr>
  </w:style>
  <w:style w:type="paragraph" w:customStyle="1" w:styleId="KWHeading">
    <w:name w:val="K&amp;W Heading"/>
    <w:basedOn w:val="KWheading1"/>
    <w:next w:val="KWBodytext"/>
    <w:rsid w:val="00C13BAF"/>
    <w:pPr>
      <w:numPr>
        <w:numId w:val="0"/>
      </w:numPr>
    </w:pPr>
  </w:style>
  <w:style w:type="numbering" w:styleId="a1">
    <w:name w:val="Outline List 3"/>
    <w:basedOn w:val="a6"/>
    <w:semiHidden/>
    <w:rsid w:val="00080FF8"/>
    <w:pPr>
      <w:numPr>
        <w:numId w:val="1"/>
      </w:numPr>
    </w:pPr>
  </w:style>
  <w:style w:type="paragraph" w:styleId="ac">
    <w:name w:val="Block Text"/>
    <w:basedOn w:val="a2"/>
    <w:next w:val="a3"/>
    <w:semiHidden/>
    <w:rsid w:val="00080FF8"/>
    <w:pPr>
      <w:spacing w:after="120" w:line="240" w:lineRule="atLeast"/>
      <w:ind w:left="1134"/>
    </w:pPr>
  </w:style>
  <w:style w:type="paragraph" w:styleId="a3">
    <w:name w:val="Body Text"/>
    <w:basedOn w:val="a2"/>
    <w:rsid w:val="00CB2C43"/>
    <w:pPr>
      <w:spacing w:after="240"/>
    </w:pPr>
  </w:style>
  <w:style w:type="paragraph" w:customStyle="1" w:styleId="KWSubheading">
    <w:name w:val="K&amp;W Subheading"/>
    <w:basedOn w:val="KWheading2"/>
    <w:next w:val="KWBodytext"/>
    <w:rsid w:val="00C13BAF"/>
    <w:pPr>
      <w:numPr>
        <w:ilvl w:val="0"/>
        <w:numId w:val="0"/>
      </w:numPr>
    </w:pPr>
    <w:rPr>
      <w:kern w:val="28"/>
    </w:rPr>
  </w:style>
  <w:style w:type="paragraph" w:styleId="ad">
    <w:name w:val="caption"/>
    <w:basedOn w:val="a2"/>
    <w:next w:val="a2"/>
    <w:qFormat/>
    <w:rsid w:val="00080FF8"/>
    <w:pPr>
      <w:spacing w:before="120" w:after="120"/>
    </w:pPr>
    <w:rPr>
      <w:b/>
      <w:bCs/>
    </w:rPr>
  </w:style>
  <w:style w:type="paragraph" w:styleId="ae">
    <w:name w:val="Closing"/>
    <w:basedOn w:val="a2"/>
    <w:semiHidden/>
    <w:rsid w:val="00080FF8"/>
    <w:pPr>
      <w:ind w:left="4252"/>
    </w:pPr>
  </w:style>
  <w:style w:type="character" w:styleId="af">
    <w:name w:val="annotation reference"/>
    <w:semiHidden/>
    <w:rsid w:val="00080FF8"/>
    <w:rPr>
      <w:sz w:val="16"/>
      <w:szCs w:val="16"/>
    </w:rPr>
  </w:style>
  <w:style w:type="paragraph" w:styleId="af0">
    <w:name w:val="annotation text"/>
    <w:basedOn w:val="a2"/>
    <w:semiHidden/>
    <w:rsid w:val="00080FF8"/>
  </w:style>
  <w:style w:type="paragraph" w:styleId="af1">
    <w:name w:val="annotation subject"/>
    <w:basedOn w:val="af0"/>
    <w:next w:val="af0"/>
    <w:semiHidden/>
    <w:rsid w:val="00080FF8"/>
    <w:rPr>
      <w:b/>
      <w:bCs/>
    </w:rPr>
  </w:style>
  <w:style w:type="paragraph" w:styleId="af2">
    <w:name w:val="Date"/>
    <w:basedOn w:val="a2"/>
    <w:next w:val="a2"/>
    <w:semiHidden/>
    <w:rsid w:val="00080FF8"/>
  </w:style>
  <w:style w:type="numbering" w:styleId="1ai">
    <w:name w:val="Outline List 1"/>
    <w:basedOn w:val="a6"/>
    <w:semiHidden/>
    <w:rsid w:val="00061448"/>
    <w:pPr>
      <w:numPr>
        <w:numId w:val="11"/>
      </w:numPr>
    </w:pPr>
  </w:style>
  <w:style w:type="paragraph" w:styleId="21">
    <w:name w:val="Body Text 2"/>
    <w:basedOn w:val="a2"/>
    <w:semiHidden/>
    <w:rsid w:val="00061448"/>
    <w:pPr>
      <w:spacing w:after="120" w:line="480" w:lineRule="auto"/>
    </w:pPr>
  </w:style>
  <w:style w:type="paragraph" w:styleId="32">
    <w:name w:val="Body Text 3"/>
    <w:basedOn w:val="a2"/>
    <w:semiHidden/>
    <w:rsid w:val="00061448"/>
    <w:pPr>
      <w:spacing w:after="120"/>
    </w:pPr>
    <w:rPr>
      <w:sz w:val="16"/>
      <w:szCs w:val="16"/>
    </w:rPr>
  </w:style>
  <w:style w:type="paragraph" w:styleId="af3">
    <w:name w:val="Body Text First Indent"/>
    <w:basedOn w:val="a3"/>
    <w:semiHidden/>
    <w:rsid w:val="00061448"/>
    <w:pPr>
      <w:spacing w:after="120"/>
      <w:ind w:firstLine="210"/>
    </w:pPr>
  </w:style>
  <w:style w:type="paragraph" w:styleId="af4">
    <w:name w:val="Body Text Indent"/>
    <w:basedOn w:val="a2"/>
    <w:semiHidden/>
    <w:rsid w:val="00061448"/>
    <w:pPr>
      <w:spacing w:after="120"/>
      <w:ind w:left="283"/>
    </w:pPr>
  </w:style>
  <w:style w:type="paragraph" w:styleId="af5">
    <w:name w:val="Document Map"/>
    <w:basedOn w:val="a2"/>
    <w:semiHidden/>
    <w:rsid w:val="00080FF8"/>
    <w:pPr>
      <w:shd w:val="clear" w:color="auto" w:fill="000080"/>
    </w:pPr>
    <w:rPr>
      <w:rFonts w:ascii="Tahoma" w:hAnsi="Tahoma" w:cs="Tahoma"/>
    </w:rPr>
  </w:style>
  <w:style w:type="paragraph" w:styleId="af6">
    <w:name w:val="E-mail Signature"/>
    <w:basedOn w:val="a2"/>
    <w:semiHidden/>
    <w:rsid w:val="00080FF8"/>
  </w:style>
  <w:style w:type="character" w:styleId="af7">
    <w:name w:val="Emphasis"/>
    <w:qFormat/>
    <w:rsid w:val="00080FF8"/>
    <w:rPr>
      <w:i/>
      <w:iCs/>
    </w:rPr>
  </w:style>
  <w:style w:type="character" w:styleId="af8">
    <w:name w:val="endnote reference"/>
    <w:semiHidden/>
    <w:rsid w:val="00080FF8"/>
    <w:rPr>
      <w:vertAlign w:val="superscript"/>
    </w:rPr>
  </w:style>
  <w:style w:type="paragraph" w:styleId="af9">
    <w:name w:val="endnote text"/>
    <w:basedOn w:val="KWNormal"/>
    <w:rsid w:val="00B321F1"/>
    <w:pPr>
      <w:spacing w:afterLines="50" w:line="240" w:lineRule="auto"/>
      <w:ind w:left="85" w:hanging="85"/>
      <w:jc w:val="left"/>
    </w:pPr>
    <w:rPr>
      <w:color w:val="auto"/>
      <w:sz w:val="18"/>
    </w:rPr>
  </w:style>
  <w:style w:type="paragraph" w:styleId="afa">
    <w:name w:val="envelope address"/>
    <w:basedOn w:val="a2"/>
    <w:semiHidden/>
    <w:rsid w:val="00080FF8"/>
    <w:pPr>
      <w:framePr w:w="7920" w:h="1980" w:hRule="exact" w:hSpace="180" w:wrap="auto" w:hAnchor="page" w:xAlign="center" w:yAlign="bottom"/>
      <w:ind w:left="2880"/>
    </w:pPr>
    <w:rPr>
      <w:rFonts w:cs="Arial"/>
      <w:szCs w:val="24"/>
    </w:rPr>
  </w:style>
  <w:style w:type="paragraph" w:styleId="afb">
    <w:name w:val="envelope return"/>
    <w:basedOn w:val="a2"/>
    <w:semiHidden/>
    <w:rsid w:val="00080FF8"/>
    <w:rPr>
      <w:rFonts w:cs="Arial"/>
    </w:rPr>
  </w:style>
  <w:style w:type="character" w:styleId="afc">
    <w:name w:val="FollowedHyperlink"/>
    <w:semiHidden/>
    <w:rsid w:val="00080FF8"/>
    <w:rPr>
      <w:color w:val="800080"/>
      <w:u w:val="single"/>
    </w:rPr>
  </w:style>
  <w:style w:type="paragraph" w:styleId="afd">
    <w:name w:val="footer"/>
    <w:basedOn w:val="a2"/>
    <w:link w:val="afe"/>
    <w:rsid w:val="00523083"/>
    <w:pPr>
      <w:widowControl w:val="0"/>
      <w:snapToGrid w:val="0"/>
    </w:pPr>
    <w:rPr>
      <w:color w:val="999999"/>
      <w:kern w:val="2"/>
      <w:sz w:val="18"/>
      <w:szCs w:val="18"/>
      <w:lang w:eastAsia="zh-CN"/>
    </w:rPr>
  </w:style>
  <w:style w:type="character" w:styleId="aff">
    <w:name w:val="footnote reference"/>
    <w:rsid w:val="00080FF8"/>
    <w:rPr>
      <w:rFonts w:ascii="Arial" w:hAnsi="Arial"/>
      <w:vertAlign w:val="superscript"/>
    </w:rPr>
  </w:style>
  <w:style w:type="paragraph" w:styleId="aff0">
    <w:name w:val="footnote text"/>
    <w:basedOn w:val="KWNormal"/>
    <w:link w:val="aff1"/>
    <w:rsid w:val="00B321F1"/>
    <w:pPr>
      <w:spacing w:afterLines="50" w:line="240" w:lineRule="auto"/>
      <w:ind w:left="85" w:hanging="85"/>
      <w:jc w:val="left"/>
    </w:pPr>
    <w:rPr>
      <w:color w:val="auto"/>
      <w:sz w:val="18"/>
      <w:szCs w:val="16"/>
    </w:rPr>
  </w:style>
  <w:style w:type="character" w:customStyle="1" w:styleId="KW">
    <w:name w:val="K&amp;W"/>
    <w:semiHidden/>
    <w:rsid w:val="00080FF8"/>
    <w:rPr>
      <w:rFonts w:ascii="Arial" w:hAnsi="Arial" w:cs="Arial"/>
      <w:color w:val="004473"/>
      <w:sz w:val="18"/>
      <w:szCs w:val="18"/>
    </w:rPr>
  </w:style>
  <w:style w:type="paragraph" w:styleId="22">
    <w:name w:val="Body Text First Indent 2"/>
    <w:basedOn w:val="af4"/>
    <w:semiHidden/>
    <w:rsid w:val="00061448"/>
    <w:pPr>
      <w:ind w:firstLine="210"/>
    </w:pPr>
  </w:style>
  <w:style w:type="paragraph" w:styleId="23">
    <w:name w:val="Body Text Indent 2"/>
    <w:basedOn w:val="a2"/>
    <w:semiHidden/>
    <w:rsid w:val="00061448"/>
    <w:pPr>
      <w:spacing w:after="120" w:line="480" w:lineRule="auto"/>
      <w:ind w:left="283"/>
    </w:pPr>
  </w:style>
  <w:style w:type="table" w:customStyle="1" w:styleId="KWTable">
    <w:name w:val="K&amp;W Table"/>
    <w:basedOn w:val="ab"/>
    <w:rsid w:val="00C13BAF"/>
    <w:pPr>
      <w:spacing w:before="60" w:after="60" w:line="240" w:lineRule="auto"/>
      <w:contextualSpacing/>
    </w:pPr>
    <w:rPr>
      <w:rFonts w:eastAsia="KaiTi_GB2312"/>
      <w:sz w:val="24"/>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b/>
        <w:sz w:val="20"/>
      </w:rPr>
      <w:tblPr/>
      <w:tcPr>
        <w:shd w:val="clear" w:color="auto" w:fill="E0E0E0"/>
      </w:tcPr>
    </w:tblStylePr>
  </w:style>
  <w:style w:type="paragraph" w:styleId="33">
    <w:name w:val="Body Text Indent 3"/>
    <w:basedOn w:val="a2"/>
    <w:semiHidden/>
    <w:rsid w:val="00061448"/>
    <w:pPr>
      <w:spacing w:after="120"/>
      <w:ind w:left="283"/>
    </w:pPr>
    <w:rPr>
      <w:sz w:val="16"/>
      <w:szCs w:val="16"/>
    </w:rPr>
  </w:style>
  <w:style w:type="paragraph" w:customStyle="1" w:styleId="KWheading1">
    <w:name w:val="K&amp;W heading 1"/>
    <w:basedOn w:val="KWNormal"/>
    <w:next w:val="KWBodytext"/>
    <w:rsid w:val="00D90ADE"/>
    <w:pPr>
      <w:widowControl w:val="0"/>
      <w:numPr>
        <w:numId w:val="14"/>
      </w:numPr>
      <w:spacing w:line="320" w:lineRule="exact"/>
      <w:outlineLvl w:val="0"/>
    </w:pPr>
    <w:rPr>
      <w:b/>
      <w:color w:val="auto"/>
      <w:sz w:val="28"/>
    </w:rPr>
  </w:style>
  <w:style w:type="paragraph" w:customStyle="1" w:styleId="KWheading2">
    <w:name w:val="K&amp;W heading 2"/>
    <w:basedOn w:val="KWNormal"/>
    <w:next w:val="KWBodytext"/>
    <w:rsid w:val="00D90ADE"/>
    <w:pPr>
      <w:widowControl w:val="0"/>
      <w:numPr>
        <w:ilvl w:val="1"/>
        <w:numId w:val="14"/>
      </w:numPr>
      <w:spacing w:line="320" w:lineRule="exact"/>
      <w:outlineLvl w:val="1"/>
    </w:pPr>
    <w:rPr>
      <w:color w:val="auto"/>
    </w:rPr>
  </w:style>
  <w:style w:type="character" w:styleId="HTML">
    <w:name w:val="HTML Acronym"/>
    <w:basedOn w:val="a4"/>
    <w:semiHidden/>
    <w:rsid w:val="00080FF8"/>
  </w:style>
  <w:style w:type="paragraph" w:styleId="HTML0">
    <w:name w:val="HTML Address"/>
    <w:basedOn w:val="a2"/>
    <w:semiHidden/>
    <w:rsid w:val="00080FF8"/>
    <w:rPr>
      <w:i/>
      <w:iCs/>
    </w:rPr>
  </w:style>
  <w:style w:type="character" w:styleId="HTML1">
    <w:name w:val="HTML Cite"/>
    <w:semiHidden/>
    <w:rsid w:val="00080FF8"/>
    <w:rPr>
      <w:i/>
      <w:iCs/>
    </w:rPr>
  </w:style>
  <w:style w:type="character" w:styleId="HTML2">
    <w:name w:val="HTML Code"/>
    <w:semiHidden/>
    <w:rsid w:val="00080FF8"/>
    <w:rPr>
      <w:rFonts w:ascii="Courier New" w:hAnsi="Courier New" w:cs="Courier New"/>
      <w:sz w:val="20"/>
      <w:szCs w:val="20"/>
    </w:rPr>
  </w:style>
  <w:style w:type="character" w:styleId="HTML3">
    <w:name w:val="HTML Definition"/>
    <w:semiHidden/>
    <w:rsid w:val="00080FF8"/>
    <w:rPr>
      <w:i/>
      <w:iCs/>
    </w:rPr>
  </w:style>
  <w:style w:type="character" w:styleId="HTML4">
    <w:name w:val="HTML Keyboard"/>
    <w:semiHidden/>
    <w:rsid w:val="00080FF8"/>
    <w:rPr>
      <w:rFonts w:ascii="Courier New" w:hAnsi="Courier New" w:cs="Courier New"/>
      <w:sz w:val="20"/>
      <w:szCs w:val="20"/>
    </w:rPr>
  </w:style>
  <w:style w:type="paragraph" w:styleId="HTML5">
    <w:name w:val="HTML Preformatted"/>
    <w:basedOn w:val="a2"/>
    <w:semiHidden/>
    <w:rsid w:val="00080FF8"/>
    <w:rPr>
      <w:rFonts w:ascii="Courier New" w:hAnsi="Courier New" w:cs="Courier New"/>
    </w:rPr>
  </w:style>
  <w:style w:type="character" w:styleId="HTML6">
    <w:name w:val="HTML Sample"/>
    <w:semiHidden/>
    <w:rsid w:val="00080FF8"/>
    <w:rPr>
      <w:rFonts w:ascii="Courier New" w:hAnsi="Courier New" w:cs="Courier New"/>
    </w:rPr>
  </w:style>
  <w:style w:type="character" w:styleId="HTML7">
    <w:name w:val="HTML Typewriter"/>
    <w:semiHidden/>
    <w:rsid w:val="00080FF8"/>
    <w:rPr>
      <w:rFonts w:ascii="Courier New" w:hAnsi="Courier New" w:cs="Courier New"/>
      <w:sz w:val="20"/>
      <w:szCs w:val="20"/>
    </w:rPr>
  </w:style>
  <w:style w:type="character" w:styleId="HTML8">
    <w:name w:val="HTML Variable"/>
    <w:semiHidden/>
    <w:rsid w:val="00080FF8"/>
    <w:rPr>
      <w:i/>
      <w:iCs/>
    </w:rPr>
  </w:style>
  <w:style w:type="paragraph" w:styleId="10">
    <w:name w:val="index 1"/>
    <w:basedOn w:val="a2"/>
    <w:next w:val="a2"/>
    <w:autoRedefine/>
    <w:semiHidden/>
    <w:rsid w:val="00080FF8"/>
    <w:pPr>
      <w:ind w:left="200" w:hanging="200"/>
    </w:pPr>
  </w:style>
  <w:style w:type="paragraph" w:styleId="24">
    <w:name w:val="index 2"/>
    <w:basedOn w:val="a2"/>
    <w:next w:val="a2"/>
    <w:autoRedefine/>
    <w:semiHidden/>
    <w:rsid w:val="00080FF8"/>
    <w:pPr>
      <w:ind w:left="400" w:hanging="200"/>
    </w:pPr>
  </w:style>
  <w:style w:type="paragraph" w:styleId="34">
    <w:name w:val="index 3"/>
    <w:basedOn w:val="a2"/>
    <w:next w:val="a2"/>
    <w:autoRedefine/>
    <w:semiHidden/>
    <w:rsid w:val="00080FF8"/>
    <w:pPr>
      <w:ind w:left="600" w:hanging="200"/>
    </w:pPr>
  </w:style>
  <w:style w:type="paragraph" w:styleId="42">
    <w:name w:val="index 4"/>
    <w:basedOn w:val="a2"/>
    <w:next w:val="a2"/>
    <w:autoRedefine/>
    <w:semiHidden/>
    <w:rsid w:val="00080FF8"/>
    <w:pPr>
      <w:ind w:left="800" w:hanging="200"/>
    </w:pPr>
  </w:style>
  <w:style w:type="paragraph" w:styleId="52">
    <w:name w:val="index 5"/>
    <w:basedOn w:val="a2"/>
    <w:next w:val="a2"/>
    <w:autoRedefine/>
    <w:semiHidden/>
    <w:rsid w:val="00080FF8"/>
    <w:pPr>
      <w:ind w:left="1000" w:hanging="200"/>
    </w:pPr>
  </w:style>
  <w:style w:type="paragraph" w:styleId="60">
    <w:name w:val="index 6"/>
    <w:basedOn w:val="a2"/>
    <w:next w:val="a2"/>
    <w:autoRedefine/>
    <w:semiHidden/>
    <w:rsid w:val="00080FF8"/>
    <w:pPr>
      <w:ind w:left="1200" w:hanging="200"/>
    </w:pPr>
  </w:style>
  <w:style w:type="paragraph" w:styleId="70">
    <w:name w:val="index 7"/>
    <w:basedOn w:val="a2"/>
    <w:next w:val="a2"/>
    <w:autoRedefine/>
    <w:semiHidden/>
    <w:rsid w:val="00080FF8"/>
    <w:pPr>
      <w:ind w:left="1400" w:hanging="200"/>
    </w:pPr>
  </w:style>
  <w:style w:type="paragraph" w:styleId="80">
    <w:name w:val="index 8"/>
    <w:basedOn w:val="a2"/>
    <w:next w:val="a2"/>
    <w:autoRedefine/>
    <w:semiHidden/>
    <w:rsid w:val="00080FF8"/>
    <w:pPr>
      <w:ind w:left="1600" w:hanging="200"/>
    </w:pPr>
  </w:style>
  <w:style w:type="paragraph" w:styleId="90">
    <w:name w:val="index 9"/>
    <w:basedOn w:val="a2"/>
    <w:next w:val="a2"/>
    <w:autoRedefine/>
    <w:semiHidden/>
    <w:rsid w:val="00080FF8"/>
    <w:pPr>
      <w:ind w:left="1800" w:hanging="200"/>
    </w:pPr>
  </w:style>
  <w:style w:type="paragraph" w:styleId="aff2">
    <w:name w:val="index heading"/>
    <w:basedOn w:val="a2"/>
    <w:next w:val="10"/>
    <w:semiHidden/>
    <w:rsid w:val="00080FF8"/>
    <w:rPr>
      <w:rFonts w:cs="Arial"/>
      <w:b/>
      <w:bCs/>
    </w:rPr>
  </w:style>
  <w:style w:type="paragraph" w:customStyle="1" w:styleId="KWheading3">
    <w:name w:val="K&amp;W heading 3"/>
    <w:basedOn w:val="KWNormal"/>
    <w:rsid w:val="00D90ADE"/>
    <w:pPr>
      <w:numPr>
        <w:ilvl w:val="2"/>
        <w:numId w:val="14"/>
      </w:numPr>
      <w:spacing w:line="320" w:lineRule="exact"/>
      <w:outlineLvl w:val="2"/>
    </w:pPr>
    <w:rPr>
      <w:color w:val="auto"/>
    </w:rPr>
  </w:style>
  <w:style w:type="paragraph" w:customStyle="1" w:styleId="KWheading4">
    <w:name w:val="K&amp;W heading 4"/>
    <w:basedOn w:val="KWNormal"/>
    <w:rsid w:val="00D90ADE"/>
    <w:pPr>
      <w:numPr>
        <w:ilvl w:val="3"/>
        <w:numId w:val="14"/>
      </w:numPr>
      <w:spacing w:line="320" w:lineRule="exact"/>
      <w:outlineLvl w:val="3"/>
    </w:pPr>
    <w:rPr>
      <w:color w:val="auto"/>
    </w:rPr>
  </w:style>
  <w:style w:type="paragraph" w:customStyle="1" w:styleId="KWheading5">
    <w:name w:val="K&amp;W heading 5"/>
    <w:basedOn w:val="KWNormal"/>
    <w:rsid w:val="00D90ADE"/>
    <w:pPr>
      <w:numPr>
        <w:ilvl w:val="4"/>
        <w:numId w:val="14"/>
      </w:numPr>
      <w:spacing w:line="320" w:lineRule="exact"/>
      <w:outlineLvl w:val="4"/>
    </w:pPr>
    <w:rPr>
      <w:color w:val="auto"/>
    </w:rPr>
  </w:style>
  <w:style w:type="paragraph" w:customStyle="1" w:styleId="KWListBullet">
    <w:name w:val="K&amp;W List Bullet"/>
    <w:basedOn w:val="KWNormal"/>
    <w:rsid w:val="00EB5949"/>
    <w:pPr>
      <w:numPr>
        <w:numId w:val="15"/>
      </w:numPr>
    </w:pPr>
  </w:style>
  <w:style w:type="paragraph" w:customStyle="1" w:styleId="KWListNumber">
    <w:name w:val="K&amp;W List Number"/>
    <w:basedOn w:val="KWNormal"/>
    <w:rsid w:val="00EB5949"/>
    <w:pPr>
      <w:numPr>
        <w:numId w:val="16"/>
      </w:numPr>
    </w:pPr>
  </w:style>
  <w:style w:type="paragraph" w:customStyle="1" w:styleId="KWNormal">
    <w:name w:val="K&amp;W Normal"/>
    <w:rsid w:val="00332F1D"/>
    <w:pPr>
      <w:spacing w:after="360" w:line="320" w:lineRule="atLeast"/>
      <w:jc w:val="both"/>
    </w:pPr>
    <w:rPr>
      <w:rFonts w:ascii="Arial" w:eastAsia="KaiTi_GB2312" w:hAnsi="Arial"/>
      <w:color w:val="000000"/>
      <w:sz w:val="24"/>
      <w:lang w:eastAsia="en-US"/>
    </w:rPr>
  </w:style>
  <w:style w:type="character" w:customStyle="1" w:styleId="aff1">
    <w:name w:val="註腳文字 字元"/>
    <w:link w:val="aff0"/>
    <w:rsid w:val="006A005F"/>
    <w:rPr>
      <w:rFonts w:ascii="Arial" w:eastAsia="KaiTi_GB2312" w:hAnsi="Arial"/>
      <w:sz w:val="18"/>
      <w:szCs w:val="16"/>
      <w:lang w:val="en-US" w:eastAsia="en-US" w:bidi="ar-SA"/>
    </w:rPr>
  </w:style>
  <w:style w:type="paragraph" w:customStyle="1" w:styleId="CharChar2CharCharCharCharCharChar">
    <w:name w:val="Char Char2 Char Char Char Char Char Char"/>
    <w:basedOn w:val="a2"/>
    <w:rsid w:val="00616EC1"/>
    <w:pPr>
      <w:widowControl w:val="0"/>
      <w:jc w:val="both"/>
    </w:pPr>
    <w:rPr>
      <w:rFonts w:ascii="Tahoma" w:eastAsia="SimSun" w:hAnsi="Tahoma"/>
      <w:color w:val="auto"/>
      <w:kern w:val="2"/>
      <w:lang w:eastAsia="zh-CN"/>
    </w:rPr>
  </w:style>
  <w:style w:type="character" w:styleId="aff3">
    <w:name w:val="line number"/>
    <w:basedOn w:val="a4"/>
    <w:semiHidden/>
    <w:rsid w:val="00817126"/>
  </w:style>
  <w:style w:type="paragraph" w:styleId="aff4">
    <w:name w:val="List"/>
    <w:basedOn w:val="a2"/>
    <w:semiHidden/>
    <w:rsid w:val="00080FF8"/>
    <w:pPr>
      <w:ind w:left="283" w:hanging="283"/>
    </w:pPr>
  </w:style>
  <w:style w:type="paragraph" w:styleId="25">
    <w:name w:val="List 2"/>
    <w:basedOn w:val="a2"/>
    <w:semiHidden/>
    <w:rsid w:val="00080FF8"/>
    <w:pPr>
      <w:ind w:left="566" w:hanging="283"/>
    </w:pPr>
  </w:style>
  <w:style w:type="paragraph" w:styleId="35">
    <w:name w:val="List 3"/>
    <w:basedOn w:val="a2"/>
    <w:semiHidden/>
    <w:rsid w:val="00080FF8"/>
    <w:pPr>
      <w:ind w:left="849" w:hanging="283"/>
    </w:pPr>
  </w:style>
  <w:style w:type="paragraph" w:styleId="43">
    <w:name w:val="List 4"/>
    <w:basedOn w:val="a2"/>
    <w:semiHidden/>
    <w:rsid w:val="00080FF8"/>
    <w:pPr>
      <w:ind w:left="1132" w:hanging="283"/>
    </w:pPr>
  </w:style>
  <w:style w:type="paragraph" w:styleId="53">
    <w:name w:val="List 5"/>
    <w:basedOn w:val="a2"/>
    <w:semiHidden/>
    <w:rsid w:val="00080FF8"/>
    <w:pPr>
      <w:ind w:left="1415" w:hanging="283"/>
    </w:pPr>
  </w:style>
  <w:style w:type="paragraph" w:styleId="a">
    <w:name w:val="List Bullet"/>
    <w:basedOn w:val="a3"/>
    <w:rsid w:val="00AC6704"/>
    <w:pPr>
      <w:numPr>
        <w:numId w:val="12"/>
      </w:numPr>
    </w:pPr>
  </w:style>
  <w:style w:type="paragraph" w:styleId="2">
    <w:name w:val="List Bullet 2"/>
    <w:basedOn w:val="a3"/>
    <w:semiHidden/>
    <w:rsid w:val="00F12784"/>
    <w:pPr>
      <w:numPr>
        <w:numId w:val="8"/>
      </w:numPr>
      <w:tabs>
        <w:tab w:val="clear" w:pos="567"/>
        <w:tab w:val="num" w:pos="1134"/>
      </w:tabs>
      <w:ind w:left="1134" w:hanging="567"/>
    </w:pPr>
  </w:style>
  <w:style w:type="paragraph" w:styleId="30">
    <w:name w:val="List Bullet 3"/>
    <w:basedOn w:val="a2"/>
    <w:semiHidden/>
    <w:rsid w:val="00080FF8"/>
    <w:pPr>
      <w:numPr>
        <w:numId w:val="2"/>
      </w:numPr>
      <w:tabs>
        <w:tab w:val="clear" w:pos="926"/>
        <w:tab w:val="num" w:pos="1134"/>
      </w:tabs>
      <w:ind w:left="1134" w:hanging="567"/>
    </w:pPr>
  </w:style>
  <w:style w:type="paragraph" w:styleId="40">
    <w:name w:val="List Bullet 4"/>
    <w:basedOn w:val="a2"/>
    <w:semiHidden/>
    <w:rsid w:val="00080FF8"/>
    <w:pPr>
      <w:numPr>
        <w:numId w:val="3"/>
      </w:numPr>
      <w:tabs>
        <w:tab w:val="clear" w:pos="1209"/>
        <w:tab w:val="num" w:pos="1287"/>
      </w:tabs>
      <w:ind w:left="1287" w:hanging="567"/>
    </w:pPr>
  </w:style>
  <w:style w:type="paragraph" w:styleId="50">
    <w:name w:val="List Bullet 5"/>
    <w:basedOn w:val="a2"/>
    <w:semiHidden/>
    <w:rsid w:val="00080FF8"/>
    <w:pPr>
      <w:numPr>
        <w:numId w:val="4"/>
      </w:numPr>
      <w:tabs>
        <w:tab w:val="clear" w:pos="1492"/>
        <w:tab w:val="num" w:pos="1701"/>
      </w:tabs>
      <w:ind w:left="1701" w:hanging="567"/>
    </w:pPr>
  </w:style>
  <w:style w:type="paragraph" w:styleId="aff5">
    <w:name w:val="List Continue"/>
    <w:basedOn w:val="a2"/>
    <w:semiHidden/>
    <w:rsid w:val="00080FF8"/>
    <w:pPr>
      <w:spacing w:after="120"/>
      <w:ind w:left="283"/>
    </w:pPr>
  </w:style>
  <w:style w:type="paragraph" w:styleId="26">
    <w:name w:val="List Continue 2"/>
    <w:basedOn w:val="a2"/>
    <w:semiHidden/>
    <w:rsid w:val="00080FF8"/>
    <w:pPr>
      <w:spacing w:after="120"/>
      <w:ind w:left="566"/>
    </w:pPr>
  </w:style>
  <w:style w:type="paragraph" w:styleId="36">
    <w:name w:val="List Continue 3"/>
    <w:basedOn w:val="a2"/>
    <w:semiHidden/>
    <w:rsid w:val="00080FF8"/>
    <w:pPr>
      <w:spacing w:after="120"/>
      <w:ind w:left="849"/>
    </w:pPr>
  </w:style>
  <w:style w:type="paragraph" w:styleId="44">
    <w:name w:val="List Continue 4"/>
    <w:basedOn w:val="a2"/>
    <w:semiHidden/>
    <w:rsid w:val="00080FF8"/>
    <w:pPr>
      <w:spacing w:after="120"/>
      <w:ind w:left="1132"/>
    </w:pPr>
  </w:style>
  <w:style w:type="paragraph" w:styleId="54">
    <w:name w:val="List Continue 5"/>
    <w:basedOn w:val="a2"/>
    <w:semiHidden/>
    <w:rsid w:val="00080FF8"/>
    <w:pPr>
      <w:spacing w:after="120"/>
      <w:ind w:left="1415"/>
    </w:pPr>
  </w:style>
  <w:style w:type="paragraph" w:styleId="a0">
    <w:name w:val="List Number"/>
    <w:basedOn w:val="a3"/>
    <w:rsid w:val="00AC6704"/>
    <w:pPr>
      <w:numPr>
        <w:numId w:val="13"/>
      </w:numPr>
    </w:pPr>
  </w:style>
  <w:style w:type="paragraph" w:styleId="27">
    <w:name w:val="List Number 2"/>
    <w:basedOn w:val="a2"/>
    <w:semiHidden/>
    <w:rsid w:val="00FE6155"/>
    <w:pPr>
      <w:spacing w:after="240"/>
    </w:pPr>
  </w:style>
  <w:style w:type="paragraph" w:styleId="3">
    <w:name w:val="List Number 3"/>
    <w:basedOn w:val="a2"/>
    <w:semiHidden/>
    <w:rsid w:val="00080FF8"/>
    <w:pPr>
      <w:numPr>
        <w:numId w:val="5"/>
      </w:numPr>
      <w:tabs>
        <w:tab w:val="clear" w:pos="926"/>
        <w:tab w:val="num" w:pos="1701"/>
      </w:tabs>
      <w:ind w:left="1701" w:hanging="567"/>
    </w:pPr>
  </w:style>
  <w:style w:type="paragraph" w:styleId="4">
    <w:name w:val="List Number 4"/>
    <w:basedOn w:val="a2"/>
    <w:semiHidden/>
    <w:rsid w:val="00080FF8"/>
    <w:pPr>
      <w:numPr>
        <w:numId w:val="6"/>
      </w:numPr>
      <w:tabs>
        <w:tab w:val="clear" w:pos="1209"/>
        <w:tab w:val="num" w:pos="1701"/>
      </w:tabs>
      <w:ind w:left="1701" w:hanging="567"/>
    </w:pPr>
  </w:style>
  <w:style w:type="paragraph" w:styleId="5">
    <w:name w:val="List Number 5"/>
    <w:basedOn w:val="a2"/>
    <w:semiHidden/>
    <w:rsid w:val="00080FF8"/>
    <w:pPr>
      <w:numPr>
        <w:numId w:val="7"/>
      </w:numPr>
      <w:tabs>
        <w:tab w:val="clear" w:pos="1492"/>
        <w:tab w:val="num" w:pos="1701"/>
      </w:tabs>
      <w:ind w:left="1701" w:hanging="567"/>
    </w:pPr>
  </w:style>
  <w:style w:type="paragraph" w:styleId="aff6">
    <w:name w:val="macro"/>
    <w:semiHidden/>
    <w:rsid w:val="00080FF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aff7">
    <w:name w:val="Message Header"/>
    <w:basedOn w:val="a2"/>
    <w:semiHidden/>
    <w:rsid w:val="00080FF8"/>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Web">
    <w:name w:val="Normal (Web)"/>
    <w:basedOn w:val="a2"/>
    <w:semiHidden/>
    <w:rsid w:val="00080FF8"/>
    <w:rPr>
      <w:szCs w:val="24"/>
    </w:rPr>
  </w:style>
  <w:style w:type="paragraph" w:styleId="aff8">
    <w:name w:val="Normal Indent"/>
    <w:basedOn w:val="a2"/>
    <w:semiHidden/>
    <w:rsid w:val="00080FF8"/>
    <w:pPr>
      <w:ind w:left="720"/>
    </w:pPr>
  </w:style>
  <w:style w:type="paragraph" w:styleId="aff9">
    <w:name w:val="Note Heading"/>
    <w:basedOn w:val="a2"/>
    <w:next w:val="a2"/>
    <w:semiHidden/>
    <w:rsid w:val="00080FF8"/>
  </w:style>
  <w:style w:type="character" w:styleId="affa">
    <w:name w:val="page number"/>
    <w:rsid w:val="00523083"/>
    <w:rPr>
      <w:rFonts w:ascii="Arial" w:hAnsi="Arial"/>
      <w:b w:val="0"/>
      <w:color w:val="333333"/>
      <w:sz w:val="18"/>
    </w:rPr>
  </w:style>
  <w:style w:type="paragraph" w:styleId="affb">
    <w:name w:val="Plain Text"/>
    <w:basedOn w:val="a2"/>
    <w:semiHidden/>
    <w:rsid w:val="00080FF8"/>
    <w:rPr>
      <w:rFonts w:ascii="Courier New" w:hAnsi="Courier New" w:cs="Courier New"/>
    </w:rPr>
  </w:style>
  <w:style w:type="paragraph" w:styleId="affc">
    <w:name w:val="Salutation"/>
    <w:basedOn w:val="a2"/>
    <w:next w:val="a2"/>
    <w:semiHidden/>
    <w:rsid w:val="00080FF8"/>
  </w:style>
  <w:style w:type="paragraph" w:styleId="affd">
    <w:name w:val="Signature"/>
    <w:basedOn w:val="a2"/>
    <w:semiHidden/>
    <w:rsid w:val="00080FF8"/>
    <w:pPr>
      <w:ind w:left="4252"/>
    </w:pPr>
  </w:style>
  <w:style w:type="character" w:styleId="affe">
    <w:name w:val="Strong"/>
    <w:qFormat/>
    <w:rsid w:val="00080FF8"/>
    <w:rPr>
      <w:rFonts w:ascii="Arial" w:hAnsi="Arial"/>
      <w:b/>
      <w:bCs/>
      <w:sz w:val="20"/>
    </w:rPr>
  </w:style>
  <w:style w:type="character" w:customStyle="1" w:styleId="CharChar4">
    <w:name w:val="Char Char4"/>
    <w:semiHidden/>
    <w:locked/>
    <w:rsid w:val="00B14514"/>
    <w:rPr>
      <w:kern w:val="2"/>
      <w:sz w:val="18"/>
      <w:szCs w:val="18"/>
    </w:rPr>
  </w:style>
  <w:style w:type="character" w:customStyle="1" w:styleId="a8">
    <w:name w:val="註解方塊文字 字元"/>
    <w:link w:val="a7"/>
    <w:semiHidden/>
    <w:locked/>
    <w:rsid w:val="0038499A"/>
    <w:rPr>
      <w:rFonts w:ascii="Arial" w:eastAsia="KaiTi_GB2312" w:hAnsi="Arial" w:cs="Tahoma"/>
      <w:color w:val="000000"/>
      <w:sz w:val="24"/>
      <w:szCs w:val="16"/>
      <w:lang w:val="en-US" w:eastAsia="en-US" w:bidi="ar-SA"/>
    </w:rPr>
  </w:style>
  <w:style w:type="paragraph" w:styleId="afff">
    <w:name w:val="Subtitle"/>
    <w:basedOn w:val="a2"/>
    <w:qFormat/>
    <w:rsid w:val="00080FF8"/>
    <w:pPr>
      <w:spacing w:after="60"/>
      <w:jc w:val="center"/>
      <w:outlineLvl w:val="1"/>
    </w:pPr>
    <w:rPr>
      <w:rFonts w:cs="Arial"/>
      <w:szCs w:val="24"/>
    </w:rPr>
  </w:style>
  <w:style w:type="paragraph" w:customStyle="1" w:styleId="Table">
    <w:name w:val="Table"/>
    <w:basedOn w:val="a2"/>
    <w:rsid w:val="00080FF8"/>
    <w:pPr>
      <w:spacing w:before="120" w:after="120" w:line="240" w:lineRule="atLeast"/>
    </w:pPr>
  </w:style>
  <w:style w:type="table" w:styleId="3D1">
    <w:name w:val="Table 3D effects 1"/>
    <w:basedOn w:val="a5"/>
    <w:semiHidden/>
    <w:rsid w:val="00080FF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080FF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080FF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5"/>
    <w:semiHidden/>
    <w:rsid w:val="00080FF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5"/>
    <w:semiHidden/>
    <w:rsid w:val="00080FF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5"/>
    <w:semiHidden/>
    <w:rsid w:val="00080FF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semiHidden/>
    <w:rsid w:val="00080FF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5"/>
    <w:semiHidden/>
    <w:rsid w:val="00080FF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5"/>
    <w:semiHidden/>
    <w:rsid w:val="00080FF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5"/>
    <w:semiHidden/>
    <w:rsid w:val="00080FF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5"/>
    <w:semiHidden/>
    <w:rsid w:val="00080FF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5"/>
    <w:semiHidden/>
    <w:rsid w:val="00080FF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5"/>
    <w:semiHidden/>
    <w:rsid w:val="00080FF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semiHidden/>
    <w:rsid w:val="00080FF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semiHidden/>
    <w:rsid w:val="00080FF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0">
    <w:name w:val="Table Contemporary"/>
    <w:basedOn w:val="a5"/>
    <w:semiHidden/>
    <w:rsid w:val="00080FF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1">
    <w:name w:val="Table Elegant"/>
    <w:basedOn w:val="a5"/>
    <w:semiHidden/>
    <w:rsid w:val="00080FF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5"/>
    <w:semiHidden/>
    <w:rsid w:val="00080FF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5"/>
    <w:semiHidden/>
    <w:rsid w:val="00080FF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5"/>
    <w:semiHidden/>
    <w:rsid w:val="00080FF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semiHidden/>
    <w:rsid w:val="00080FF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semiHidden/>
    <w:rsid w:val="00080FF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080FF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080FF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080FF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5"/>
    <w:semiHidden/>
    <w:rsid w:val="00080FF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5"/>
    <w:semiHidden/>
    <w:rsid w:val="00080FF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5"/>
    <w:semiHidden/>
    <w:rsid w:val="00080FF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semiHidden/>
    <w:rsid w:val="00080FF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semiHidden/>
    <w:rsid w:val="00080FF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080FF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5"/>
    <w:semiHidden/>
    <w:rsid w:val="00080FF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080FF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2">
    <w:name w:val="table of authorities"/>
    <w:basedOn w:val="a2"/>
    <w:next w:val="a2"/>
    <w:semiHidden/>
    <w:rsid w:val="00080FF8"/>
    <w:pPr>
      <w:ind w:left="200" w:hanging="200"/>
    </w:pPr>
  </w:style>
  <w:style w:type="paragraph" w:styleId="afff3">
    <w:name w:val="table of figures"/>
    <w:basedOn w:val="a2"/>
    <w:next w:val="a2"/>
    <w:semiHidden/>
    <w:rsid w:val="00080FF8"/>
    <w:pPr>
      <w:ind w:left="400" w:hanging="400"/>
    </w:pPr>
  </w:style>
  <w:style w:type="table" w:styleId="afff4">
    <w:name w:val="Table Professional"/>
    <w:basedOn w:val="a5"/>
    <w:semiHidden/>
    <w:rsid w:val="00080FF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5"/>
    <w:semiHidden/>
    <w:rsid w:val="00080FF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5"/>
    <w:semiHidden/>
    <w:rsid w:val="00080FF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080FF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5"/>
    <w:semiHidden/>
    <w:rsid w:val="00080FF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5"/>
    <w:semiHidden/>
    <w:rsid w:val="00080FF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5"/>
    <w:semiHidden/>
    <w:rsid w:val="00080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5"/>
    <w:semiHidden/>
    <w:rsid w:val="00080FF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080FF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080FF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6">
    <w:name w:val="Title"/>
    <w:basedOn w:val="a2"/>
    <w:qFormat/>
    <w:rsid w:val="00080FF8"/>
    <w:pPr>
      <w:spacing w:before="240" w:after="60"/>
      <w:jc w:val="center"/>
      <w:outlineLvl w:val="0"/>
    </w:pPr>
    <w:rPr>
      <w:rFonts w:cs="Arial"/>
      <w:b/>
      <w:bCs/>
      <w:kern w:val="28"/>
      <w:sz w:val="32"/>
      <w:szCs w:val="32"/>
    </w:rPr>
  </w:style>
  <w:style w:type="paragraph" w:styleId="afff7">
    <w:name w:val="toa heading"/>
    <w:basedOn w:val="a2"/>
    <w:next w:val="a2"/>
    <w:semiHidden/>
    <w:rsid w:val="00080FF8"/>
    <w:pPr>
      <w:spacing w:before="120"/>
    </w:pPr>
    <w:rPr>
      <w:rFonts w:cs="Arial"/>
      <w:b/>
      <w:bCs/>
      <w:szCs w:val="24"/>
    </w:rPr>
  </w:style>
  <w:style w:type="paragraph" w:styleId="18">
    <w:name w:val="toc 1"/>
    <w:basedOn w:val="KWNormal"/>
    <w:next w:val="KWNormal"/>
    <w:rsid w:val="00294355"/>
    <w:pPr>
      <w:tabs>
        <w:tab w:val="left" w:pos="1701"/>
        <w:tab w:val="right" w:leader="dot" w:pos="7655"/>
      </w:tabs>
      <w:spacing w:after="240"/>
      <w:ind w:left="1701" w:right="1985" w:hanging="567"/>
      <w:jc w:val="left"/>
    </w:pPr>
  </w:style>
  <w:style w:type="paragraph" w:styleId="2f">
    <w:name w:val="toc 2"/>
    <w:basedOn w:val="18"/>
    <w:rsid w:val="00C13BAF"/>
    <w:pPr>
      <w:ind w:left="2268"/>
    </w:pPr>
    <w:rPr>
      <w:noProof/>
    </w:rPr>
  </w:style>
  <w:style w:type="paragraph" w:styleId="3d">
    <w:name w:val="toc 3"/>
    <w:basedOn w:val="2f"/>
    <w:rsid w:val="00C13BAF"/>
    <w:pPr>
      <w:ind w:left="2835"/>
    </w:pPr>
  </w:style>
  <w:style w:type="paragraph" w:styleId="49">
    <w:name w:val="toc 4"/>
    <w:basedOn w:val="3d"/>
    <w:rsid w:val="00C13BAF"/>
    <w:pPr>
      <w:ind w:left="3402"/>
    </w:pPr>
  </w:style>
  <w:style w:type="paragraph" w:styleId="58">
    <w:name w:val="toc 5"/>
    <w:basedOn w:val="49"/>
    <w:rsid w:val="00C13BAF"/>
    <w:pPr>
      <w:ind w:left="3969"/>
    </w:pPr>
  </w:style>
  <w:style w:type="paragraph" w:styleId="63">
    <w:name w:val="toc 6"/>
    <w:basedOn w:val="a2"/>
    <w:semiHidden/>
    <w:rsid w:val="00080FF8"/>
  </w:style>
  <w:style w:type="paragraph" w:styleId="73">
    <w:name w:val="toc 7"/>
    <w:basedOn w:val="a2"/>
    <w:semiHidden/>
    <w:rsid w:val="00080FF8"/>
  </w:style>
  <w:style w:type="paragraph" w:styleId="83">
    <w:name w:val="toc 8"/>
    <w:basedOn w:val="a2"/>
    <w:semiHidden/>
    <w:rsid w:val="00080FF8"/>
  </w:style>
  <w:style w:type="paragraph" w:styleId="91">
    <w:name w:val="toc 9"/>
    <w:basedOn w:val="a2"/>
    <w:semiHidden/>
    <w:rsid w:val="00080FF8"/>
  </w:style>
  <w:style w:type="paragraph" w:customStyle="1" w:styleId="afff8">
    <w:name w:val="列出段落"/>
    <w:basedOn w:val="a2"/>
    <w:uiPriority w:val="34"/>
    <w:qFormat/>
    <w:rsid w:val="0011441A"/>
    <w:pPr>
      <w:spacing w:line="360" w:lineRule="auto"/>
      <w:ind w:firstLineChars="200" w:firstLine="420"/>
    </w:pPr>
    <w:rPr>
      <w:rFonts w:ascii="Calibri" w:eastAsia="SimSun" w:hAnsi="Calibri"/>
      <w:color w:val="auto"/>
      <w:kern w:val="2"/>
      <w:sz w:val="21"/>
      <w:szCs w:val="22"/>
      <w:lang w:eastAsia="zh-CN"/>
    </w:rPr>
  </w:style>
  <w:style w:type="paragraph" w:customStyle="1" w:styleId="CharChar5CharChar">
    <w:name w:val="Char Char5 Char Char"/>
    <w:basedOn w:val="a2"/>
    <w:rsid w:val="004E7D7A"/>
    <w:pPr>
      <w:widowControl w:val="0"/>
      <w:jc w:val="both"/>
    </w:pPr>
    <w:rPr>
      <w:rFonts w:ascii="Tahoma" w:eastAsia="SimSun" w:hAnsi="Tahoma"/>
      <w:color w:val="auto"/>
      <w:kern w:val="2"/>
      <w:lang w:eastAsia="zh-CN"/>
    </w:rPr>
  </w:style>
  <w:style w:type="character" w:customStyle="1" w:styleId="FootnoteTextChar">
    <w:name w:val="Footnote Text Char"/>
    <w:semiHidden/>
    <w:locked/>
    <w:rsid w:val="00C83E1D"/>
    <w:rPr>
      <w:rFonts w:ascii="Times New Roman" w:eastAsia="SimSun" w:hAnsi="Times New Roman" w:cs="Times New Roman"/>
      <w:sz w:val="18"/>
      <w:szCs w:val="18"/>
    </w:rPr>
  </w:style>
  <w:style w:type="paragraph" w:customStyle="1" w:styleId="CharChar5CharChar0">
    <w:name w:val="Char Char5 Char Char"/>
    <w:basedOn w:val="a2"/>
    <w:rsid w:val="00377EB9"/>
    <w:pPr>
      <w:widowControl w:val="0"/>
      <w:jc w:val="both"/>
    </w:pPr>
    <w:rPr>
      <w:rFonts w:ascii="Tahoma" w:eastAsia="SimSun" w:hAnsi="Tahoma"/>
      <w:color w:val="auto"/>
      <w:kern w:val="2"/>
      <w:lang w:eastAsia="zh-CN"/>
    </w:rPr>
  </w:style>
  <w:style w:type="paragraph" w:customStyle="1" w:styleId="19">
    <w:name w:val="清單段落1"/>
    <w:basedOn w:val="a2"/>
    <w:rsid w:val="00377EB9"/>
    <w:pPr>
      <w:widowControl w:val="0"/>
      <w:ind w:firstLineChars="200" w:firstLine="420"/>
      <w:jc w:val="both"/>
    </w:pPr>
    <w:rPr>
      <w:rFonts w:ascii="Calibri" w:eastAsia="SimSun" w:hAnsi="Calibri"/>
      <w:color w:val="auto"/>
      <w:kern w:val="2"/>
      <w:sz w:val="21"/>
      <w:szCs w:val="22"/>
      <w:lang w:eastAsia="zh-CN"/>
    </w:rPr>
  </w:style>
  <w:style w:type="character" w:customStyle="1" w:styleId="afe">
    <w:name w:val="頁尾 字元"/>
    <w:link w:val="afd"/>
    <w:locked/>
    <w:rsid w:val="00377EB9"/>
    <w:rPr>
      <w:rFonts w:ascii="Arial" w:eastAsia="KaiTi_GB2312" w:hAnsi="Arial"/>
      <w:color w:val="999999"/>
      <w:kern w:val="2"/>
      <w:sz w:val="18"/>
      <w:szCs w:val="18"/>
      <w:lang w:val="en-US" w:eastAsia="zh-CN" w:bidi="ar-SA"/>
    </w:rPr>
  </w:style>
  <w:style w:type="paragraph" w:customStyle="1" w:styleId="CharChar2CharChar">
    <w:name w:val="Char Char2 Char Char"/>
    <w:basedOn w:val="a2"/>
    <w:rsid w:val="00065EEE"/>
    <w:pPr>
      <w:widowControl w:val="0"/>
      <w:jc w:val="both"/>
    </w:pPr>
    <w:rPr>
      <w:rFonts w:ascii="Tahoma" w:eastAsia="SimSun" w:hAnsi="Tahoma"/>
      <w:color w:val="auto"/>
      <w:kern w:val="2"/>
      <w:lang w:eastAsia="zh-CN"/>
    </w:rPr>
  </w:style>
</w:styles>
</file>

<file path=word/webSettings.xml><?xml version="1.0" encoding="utf-8"?>
<w:webSettings xmlns:r="http://schemas.openxmlformats.org/officeDocument/2006/relationships" xmlns:w="http://schemas.openxmlformats.org/wordprocessingml/2006/main">
  <w:divs>
    <w:div w:id="461314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ing%20&amp;%20wood\templates\BLANK_Cn.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09F2A-8107-4011-B201-B150A138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BLANK_Cn</Template>
  <TotalTime>1</TotalTime>
  <Pages>2</Pages>
  <Words>529</Words>
  <Characters>62</Characters>
  <Application>Microsoft Office Word</Application>
  <DocSecurity>0</DocSecurity>
  <Lines>1</Lines>
  <Paragraphs>1</Paragraphs>
  <ScaleCrop>false</ScaleCrop>
  <Manager>[Lawyer's name]</Manager>
  <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附件I</dc:title>
  <dc:subject>Blank Template</dc:subject>
  <dc:creator>Kingandwood</dc:creator>
  <cp:keywords>blank</cp:keywords>
  <dc:description/>
  <cp:lastModifiedBy>Macau Economic Services</cp:lastModifiedBy>
  <cp:revision>3</cp:revision>
  <cp:lastPrinted>2014-12-17T05:00:00Z</cp:lastPrinted>
  <dcterms:created xsi:type="dcterms:W3CDTF">2014-12-17T09:10:00Z</dcterms:created>
  <dcterms:modified xsi:type="dcterms:W3CDTF">2014-12-17T09:11:00Z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Other</vt:lpwstr>
  </property>
</Properties>
</file>